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1B2" w:rsidRPr="00B120FA" w:rsidRDefault="00EC11B2" w:rsidP="00EC11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0F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образования администрации</w:t>
      </w:r>
    </w:p>
    <w:p w:rsidR="00EC11B2" w:rsidRPr="00B120FA" w:rsidRDefault="00EC11B2" w:rsidP="00EC11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 </w:t>
      </w:r>
      <w:r w:rsidRPr="00B120FA">
        <w:rPr>
          <w:rFonts w:ascii="Times New Roman" w:eastAsia="Times New Roman" w:hAnsi="Times New Roman" w:cs="Times New Roman"/>
          <w:sz w:val="28"/>
          <w:szCs w:val="28"/>
          <w:lang w:eastAsia="ru-RU"/>
        </w:rPr>
        <w:t>«Судогодский район»</w:t>
      </w:r>
    </w:p>
    <w:p w:rsidR="00CB3730" w:rsidRDefault="00CB3730" w:rsidP="00CB373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B3730" w:rsidRDefault="00237A3C" w:rsidP="00CB3730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237A3C">
        <w:rPr>
          <w:rFonts w:ascii="Times New Roman" w:hAnsi="Times New Roman" w:cs="Times New Roman"/>
          <w:b/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0.45pt;height:101.1pt" fillcolor="#7030a0" strokecolor="black [3213]">
            <v:shadow on="t" color="#b2b2b2" opacity="52429f" offset="3pt"/>
            <v:textpath style="font-family:&quot;Times New Roman&quot;;v-text-kern:t" trim="t" fitpath="t" string="Опыт"/>
          </v:shape>
        </w:pict>
      </w:r>
    </w:p>
    <w:p w:rsidR="00817643" w:rsidRDefault="00817643" w:rsidP="00CB373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B3730" w:rsidRPr="00CB3730" w:rsidRDefault="00CB3730" w:rsidP="00CB373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B3730">
        <w:rPr>
          <w:rFonts w:ascii="Times New Roman" w:hAnsi="Times New Roman" w:cs="Times New Roman"/>
          <w:b/>
          <w:sz w:val="40"/>
          <w:szCs w:val="40"/>
        </w:rPr>
        <w:t>Тема опыта:</w:t>
      </w:r>
    </w:p>
    <w:p w:rsidR="00CB3730" w:rsidRDefault="00CB3730" w:rsidP="00CB373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B3730" w:rsidRPr="00817643" w:rsidRDefault="00237A3C" w:rsidP="00CB3730">
      <w:pPr>
        <w:jc w:val="center"/>
        <w:rPr>
          <w:rFonts w:ascii="Times New Roman" w:hAnsi="Times New Roman" w:cs="Times New Roman"/>
          <w:sz w:val="40"/>
          <w:szCs w:val="40"/>
        </w:rPr>
      </w:pPr>
      <w:r w:rsidRPr="00237A3C">
        <w:rPr>
          <w:rFonts w:ascii="Times New Roman" w:hAnsi="Times New Roman" w:cs="Times New Roman"/>
          <w:color w:val="FF0000"/>
          <w:sz w:val="48"/>
          <w:szCs w:val="48"/>
        </w:rPr>
        <w:pict>
          <v:shape id="_x0000_i1026" type="#_x0000_t136" style="width:480.65pt;height:120.65pt" fillcolor="red" strokecolor="black [3213]">
            <v:shadow on="t" color="#b2b2b2" opacity="52429f" offset="3pt"/>
            <v:textpath style="font-family:&quot;Times New Roman&quot;;v-text-kern:t" trim="t" fitpath="t" string="«Использование игровых упражнений&#10; на логопедических занятиях&#10; по автоматизации свистящих звуков»."/>
          </v:shape>
        </w:pict>
      </w:r>
    </w:p>
    <w:p w:rsidR="00CB3730" w:rsidRPr="00CB3730" w:rsidRDefault="00CB3730" w:rsidP="00CB3730">
      <w:pPr>
        <w:rPr>
          <w:rFonts w:ascii="Times New Roman" w:hAnsi="Times New Roman" w:cs="Times New Roman"/>
          <w:sz w:val="40"/>
          <w:szCs w:val="40"/>
        </w:rPr>
      </w:pPr>
    </w:p>
    <w:p w:rsidR="00CB3730" w:rsidRDefault="00CB3730" w:rsidP="00CB3730">
      <w:pPr>
        <w:rPr>
          <w:rFonts w:ascii="Times New Roman" w:hAnsi="Times New Roman" w:cs="Times New Roman"/>
          <w:sz w:val="40"/>
          <w:szCs w:val="40"/>
        </w:rPr>
      </w:pPr>
    </w:p>
    <w:p w:rsidR="00E61A7F" w:rsidRDefault="00E61A7F" w:rsidP="00CB3730">
      <w:pPr>
        <w:tabs>
          <w:tab w:val="left" w:pos="620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61A7F" w:rsidRDefault="00E61A7F" w:rsidP="00CB3730">
      <w:pPr>
        <w:tabs>
          <w:tab w:val="left" w:pos="620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C11B2" w:rsidRDefault="00EC11B2" w:rsidP="00EC11B2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B120FA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Шуралёва Марина Валерьевна Учитель-логопед </w:t>
      </w:r>
    </w:p>
    <w:p w:rsidR="00EC11B2" w:rsidRPr="00B120FA" w:rsidRDefault="00EC11B2" w:rsidP="00EC11B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МБДОУ «Детский сад «Золотой ключик» п. Муромцево.</w:t>
      </w:r>
    </w:p>
    <w:p w:rsidR="00CB3730" w:rsidRPr="00CB3730" w:rsidRDefault="00CB3730" w:rsidP="00CB3730">
      <w:pPr>
        <w:rPr>
          <w:rFonts w:ascii="Times New Roman" w:hAnsi="Times New Roman" w:cs="Times New Roman"/>
          <w:sz w:val="28"/>
          <w:szCs w:val="28"/>
        </w:rPr>
      </w:pPr>
    </w:p>
    <w:p w:rsidR="00CB3730" w:rsidRPr="00CB3730" w:rsidRDefault="00CB3730" w:rsidP="00CB3730">
      <w:pPr>
        <w:rPr>
          <w:rFonts w:ascii="Times New Roman" w:hAnsi="Times New Roman" w:cs="Times New Roman"/>
          <w:sz w:val="28"/>
          <w:szCs w:val="28"/>
        </w:rPr>
      </w:pPr>
    </w:p>
    <w:p w:rsidR="00D1754B" w:rsidRDefault="00CB3730" w:rsidP="001125A4">
      <w:pPr>
        <w:tabs>
          <w:tab w:val="left" w:pos="3586"/>
          <w:tab w:val="center" w:pos="4677"/>
          <w:tab w:val="left" w:pos="730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 w:rsidR="00541F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817643" w:rsidRDefault="00237A3C" w:rsidP="009B16E5">
      <w:pPr>
        <w:tabs>
          <w:tab w:val="left" w:pos="3586"/>
          <w:tab w:val="center" w:pos="4677"/>
          <w:tab w:val="left" w:pos="730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37A3C"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136" style="width:510.9pt;height:74.3pt" fillcolor="#7030a0" strokecolor="black [3213]">
            <v:shadow on="t" color="#b2b2b2" opacity="52429f" offset="3pt"/>
            <v:textpath style="font-family:&quot;Times New Roman&quot;;v-text-kern:t" trim="t" fitpath="t" string="Краткие сведения об авторе опыта"/>
          </v:shape>
        </w:pict>
      </w:r>
    </w:p>
    <w:p w:rsidR="00817643" w:rsidRDefault="00817643" w:rsidP="009B16E5">
      <w:pPr>
        <w:tabs>
          <w:tab w:val="left" w:pos="3586"/>
          <w:tab w:val="center" w:pos="4677"/>
          <w:tab w:val="left" w:pos="73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1754B" w:rsidRPr="007B18CC" w:rsidRDefault="00D1754B" w:rsidP="00D1754B">
      <w:pPr>
        <w:tabs>
          <w:tab w:val="left" w:pos="3586"/>
          <w:tab w:val="center" w:pos="4677"/>
          <w:tab w:val="left" w:pos="7301"/>
        </w:tabs>
        <w:rPr>
          <w:rFonts w:ascii="Times New Roman" w:hAnsi="Times New Roman" w:cs="Times New Roman"/>
          <w:sz w:val="32"/>
          <w:szCs w:val="32"/>
        </w:rPr>
      </w:pPr>
      <w:r w:rsidRPr="007B18CC">
        <w:rPr>
          <w:rFonts w:ascii="Times New Roman" w:hAnsi="Times New Roman" w:cs="Times New Roman"/>
          <w:sz w:val="32"/>
          <w:szCs w:val="32"/>
        </w:rPr>
        <w:t xml:space="preserve">Шуралёва Марина Валерьевна - </w:t>
      </w:r>
      <w:r w:rsidR="00817643" w:rsidRPr="007B18CC">
        <w:rPr>
          <w:rFonts w:ascii="Times New Roman" w:hAnsi="Times New Roman" w:cs="Times New Roman"/>
          <w:sz w:val="32"/>
          <w:szCs w:val="32"/>
        </w:rPr>
        <w:t xml:space="preserve">Учитель-логопед </w:t>
      </w:r>
    </w:p>
    <w:p w:rsidR="00D1754B" w:rsidRPr="007B18CC" w:rsidRDefault="00D1754B" w:rsidP="00297CBB">
      <w:pPr>
        <w:rPr>
          <w:rFonts w:ascii="Times New Roman" w:hAnsi="Times New Roman" w:cs="Times New Roman"/>
          <w:sz w:val="32"/>
          <w:szCs w:val="32"/>
        </w:rPr>
      </w:pPr>
      <w:r w:rsidRPr="007B18CC">
        <w:rPr>
          <w:rFonts w:ascii="Times New Roman" w:hAnsi="Times New Roman" w:cs="Times New Roman"/>
          <w:sz w:val="32"/>
          <w:szCs w:val="32"/>
        </w:rPr>
        <w:t>Место работы: МБДОУ«Детский сад «Золотой ключик» п. Муромцево</w:t>
      </w:r>
    </w:p>
    <w:p w:rsidR="00817643" w:rsidRPr="007B18CC" w:rsidRDefault="00D1754B" w:rsidP="00D1754B">
      <w:pPr>
        <w:tabs>
          <w:tab w:val="left" w:pos="3586"/>
          <w:tab w:val="center" w:pos="4677"/>
          <w:tab w:val="left" w:pos="7301"/>
        </w:tabs>
        <w:rPr>
          <w:rFonts w:ascii="Times New Roman" w:hAnsi="Times New Roman" w:cs="Times New Roman"/>
          <w:sz w:val="32"/>
          <w:szCs w:val="32"/>
        </w:rPr>
      </w:pPr>
      <w:r w:rsidRPr="007B18CC">
        <w:rPr>
          <w:rFonts w:ascii="Times New Roman" w:hAnsi="Times New Roman" w:cs="Times New Roman"/>
          <w:sz w:val="32"/>
          <w:szCs w:val="32"/>
        </w:rPr>
        <w:t>З</w:t>
      </w:r>
      <w:r w:rsidR="00817643" w:rsidRPr="007B18CC">
        <w:rPr>
          <w:rFonts w:ascii="Times New Roman" w:hAnsi="Times New Roman" w:cs="Times New Roman"/>
          <w:sz w:val="32"/>
          <w:szCs w:val="32"/>
        </w:rPr>
        <w:t>акончила ВГПУ в 2008г. Была присуждена квалификация: Учитель начальных классов. Учитель-логопед по специальности «Педагогика и методика начального образования» с дополнительной специальностью «Логопедия».</w:t>
      </w:r>
    </w:p>
    <w:p w:rsidR="00817643" w:rsidRPr="007B18CC" w:rsidRDefault="00D1754B" w:rsidP="00D1754B">
      <w:pPr>
        <w:tabs>
          <w:tab w:val="left" w:pos="3586"/>
          <w:tab w:val="center" w:pos="4677"/>
          <w:tab w:val="left" w:pos="7301"/>
        </w:tabs>
        <w:rPr>
          <w:rFonts w:ascii="Times New Roman" w:hAnsi="Times New Roman" w:cs="Times New Roman"/>
          <w:sz w:val="32"/>
          <w:szCs w:val="32"/>
        </w:rPr>
      </w:pPr>
      <w:r w:rsidRPr="007B18CC">
        <w:rPr>
          <w:rFonts w:ascii="Times New Roman" w:hAnsi="Times New Roman" w:cs="Times New Roman"/>
          <w:sz w:val="32"/>
          <w:szCs w:val="32"/>
        </w:rPr>
        <w:t>С</w:t>
      </w:r>
      <w:r w:rsidR="00817643" w:rsidRPr="007B18CC">
        <w:rPr>
          <w:rFonts w:ascii="Times New Roman" w:hAnsi="Times New Roman" w:cs="Times New Roman"/>
          <w:sz w:val="32"/>
          <w:szCs w:val="32"/>
        </w:rPr>
        <w:t>таж работы по специальности - 9 лет, Имею пе</w:t>
      </w:r>
      <w:r w:rsidR="00297CBB" w:rsidRPr="007B18CC">
        <w:rPr>
          <w:rFonts w:ascii="Times New Roman" w:hAnsi="Times New Roman" w:cs="Times New Roman"/>
          <w:sz w:val="32"/>
          <w:szCs w:val="32"/>
        </w:rPr>
        <w:t>рвую квалификационную категорию</w:t>
      </w:r>
    </w:p>
    <w:p w:rsidR="00297CBB" w:rsidRPr="007B18CC" w:rsidRDefault="00297CBB" w:rsidP="00D1754B">
      <w:pPr>
        <w:tabs>
          <w:tab w:val="left" w:pos="3586"/>
          <w:tab w:val="center" w:pos="4677"/>
          <w:tab w:val="left" w:pos="7301"/>
        </w:tabs>
        <w:rPr>
          <w:rFonts w:ascii="Times New Roman" w:hAnsi="Times New Roman" w:cs="Times New Roman"/>
          <w:sz w:val="32"/>
          <w:szCs w:val="32"/>
        </w:rPr>
      </w:pPr>
      <w:r w:rsidRPr="007B18CC">
        <w:rPr>
          <w:rFonts w:ascii="Times New Roman" w:hAnsi="Times New Roman" w:cs="Times New Roman"/>
          <w:sz w:val="32"/>
          <w:szCs w:val="32"/>
        </w:rPr>
        <w:t>Электронный адрес:  marina_shuraleva@mail.ru</w:t>
      </w:r>
    </w:p>
    <w:p w:rsidR="00D1754B" w:rsidRPr="00D1754B" w:rsidRDefault="00D1754B" w:rsidP="00D1754B">
      <w:pPr>
        <w:tabs>
          <w:tab w:val="left" w:pos="3586"/>
          <w:tab w:val="center" w:pos="4677"/>
          <w:tab w:val="left" w:pos="7301"/>
        </w:tabs>
        <w:rPr>
          <w:rFonts w:ascii="Times New Roman" w:hAnsi="Times New Roman" w:cs="Times New Roman"/>
          <w:sz w:val="36"/>
          <w:szCs w:val="36"/>
        </w:rPr>
      </w:pPr>
    </w:p>
    <w:p w:rsidR="00817643" w:rsidRDefault="00817643" w:rsidP="009B16E5">
      <w:pPr>
        <w:tabs>
          <w:tab w:val="left" w:pos="3586"/>
          <w:tab w:val="center" w:pos="4677"/>
          <w:tab w:val="left" w:pos="73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17643" w:rsidRDefault="00817643" w:rsidP="009B16E5">
      <w:pPr>
        <w:tabs>
          <w:tab w:val="left" w:pos="3586"/>
          <w:tab w:val="center" w:pos="4677"/>
          <w:tab w:val="left" w:pos="73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17643" w:rsidRDefault="00817643" w:rsidP="009B16E5">
      <w:pPr>
        <w:tabs>
          <w:tab w:val="left" w:pos="3586"/>
          <w:tab w:val="center" w:pos="4677"/>
          <w:tab w:val="left" w:pos="73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17643" w:rsidRDefault="00817643" w:rsidP="009B16E5">
      <w:pPr>
        <w:tabs>
          <w:tab w:val="left" w:pos="3586"/>
          <w:tab w:val="center" w:pos="4677"/>
          <w:tab w:val="left" w:pos="73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17643" w:rsidRDefault="00817643" w:rsidP="009B16E5">
      <w:pPr>
        <w:tabs>
          <w:tab w:val="left" w:pos="3586"/>
          <w:tab w:val="center" w:pos="4677"/>
          <w:tab w:val="left" w:pos="73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17643" w:rsidRDefault="00817643" w:rsidP="009B16E5">
      <w:pPr>
        <w:tabs>
          <w:tab w:val="left" w:pos="3586"/>
          <w:tab w:val="center" w:pos="4677"/>
          <w:tab w:val="left" w:pos="73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17643" w:rsidRDefault="00817643" w:rsidP="009B16E5">
      <w:pPr>
        <w:tabs>
          <w:tab w:val="left" w:pos="3586"/>
          <w:tab w:val="center" w:pos="4677"/>
          <w:tab w:val="left" w:pos="73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17643" w:rsidRDefault="00817643" w:rsidP="009B16E5">
      <w:pPr>
        <w:tabs>
          <w:tab w:val="left" w:pos="3586"/>
          <w:tab w:val="center" w:pos="4677"/>
          <w:tab w:val="left" w:pos="73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17643" w:rsidRDefault="00817643" w:rsidP="009B16E5">
      <w:pPr>
        <w:tabs>
          <w:tab w:val="left" w:pos="3586"/>
          <w:tab w:val="center" w:pos="4677"/>
          <w:tab w:val="left" w:pos="73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17643" w:rsidRDefault="00817643" w:rsidP="009B16E5">
      <w:pPr>
        <w:tabs>
          <w:tab w:val="left" w:pos="3586"/>
          <w:tab w:val="center" w:pos="4677"/>
          <w:tab w:val="left" w:pos="730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17643" w:rsidRDefault="00817643" w:rsidP="00D1754B">
      <w:pPr>
        <w:tabs>
          <w:tab w:val="left" w:pos="3586"/>
          <w:tab w:val="center" w:pos="4677"/>
          <w:tab w:val="left" w:pos="7301"/>
        </w:tabs>
        <w:rPr>
          <w:rFonts w:ascii="Times New Roman" w:hAnsi="Times New Roman" w:cs="Times New Roman"/>
          <w:sz w:val="28"/>
          <w:szCs w:val="28"/>
        </w:rPr>
      </w:pPr>
    </w:p>
    <w:p w:rsidR="007B18CC" w:rsidRDefault="007B18CC" w:rsidP="00D1754B">
      <w:pPr>
        <w:tabs>
          <w:tab w:val="left" w:pos="3586"/>
          <w:tab w:val="center" w:pos="4677"/>
          <w:tab w:val="left" w:pos="7301"/>
        </w:tabs>
        <w:rPr>
          <w:rFonts w:ascii="Times New Roman" w:hAnsi="Times New Roman" w:cs="Times New Roman"/>
          <w:sz w:val="28"/>
          <w:szCs w:val="28"/>
        </w:rPr>
      </w:pPr>
    </w:p>
    <w:p w:rsidR="007B18CC" w:rsidRDefault="007B18CC" w:rsidP="00D1754B">
      <w:pPr>
        <w:tabs>
          <w:tab w:val="left" w:pos="3586"/>
          <w:tab w:val="center" w:pos="4677"/>
          <w:tab w:val="left" w:pos="7301"/>
        </w:tabs>
        <w:rPr>
          <w:rFonts w:ascii="Times New Roman" w:hAnsi="Times New Roman" w:cs="Times New Roman"/>
          <w:sz w:val="28"/>
          <w:szCs w:val="28"/>
        </w:rPr>
      </w:pPr>
    </w:p>
    <w:p w:rsidR="00297CBB" w:rsidRDefault="00237A3C" w:rsidP="00894340">
      <w:pPr>
        <w:pStyle w:val="a9"/>
        <w:ind w:left="284" w:hanging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7A3C"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28" type="#_x0000_t136" style="width:487.55pt;height:42.9pt" fillcolor="#7030a0" strokecolor="black [3213]">
            <v:shadow on="t" color="#b2b2b2" opacity="52429f" offset="3pt"/>
            <v:textpath style="font-family:&quot;Times New Roman&quot;;v-text-kern:t" trim="t" fitpath="t" string="1. наименование опыта&#10;"/>
          </v:shape>
        </w:pict>
      </w:r>
    </w:p>
    <w:p w:rsidR="00297CBB" w:rsidRDefault="00A37D44" w:rsidP="00A37D44">
      <w:pPr>
        <w:pStyle w:val="a9"/>
        <w:tabs>
          <w:tab w:val="left" w:pos="7200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432556" w:rsidRDefault="00432556" w:rsidP="00432556">
      <w:pPr>
        <w:pStyle w:val="a9"/>
        <w:ind w:left="284" w:hanging="284"/>
        <w:jc w:val="center"/>
        <w:rPr>
          <w:rFonts w:ascii="Times New Roman" w:hAnsi="Times New Roman" w:cs="Times New Roman"/>
          <w:sz w:val="72"/>
          <w:szCs w:val="72"/>
        </w:rPr>
      </w:pPr>
    </w:p>
    <w:p w:rsidR="00432556" w:rsidRDefault="00297CBB" w:rsidP="00432556">
      <w:pPr>
        <w:pStyle w:val="a9"/>
        <w:ind w:left="284" w:hanging="284"/>
        <w:jc w:val="center"/>
        <w:rPr>
          <w:rFonts w:ascii="Times New Roman" w:hAnsi="Times New Roman" w:cs="Times New Roman"/>
          <w:sz w:val="72"/>
          <w:szCs w:val="72"/>
        </w:rPr>
      </w:pPr>
      <w:r w:rsidRPr="00432556">
        <w:rPr>
          <w:rFonts w:ascii="Times New Roman" w:hAnsi="Times New Roman" w:cs="Times New Roman"/>
          <w:sz w:val="72"/>
          <w:szCs w:val="72"/>
        </w:rPr>
        <w:t>«</w:t>
      </w:r>
      <w:r w:rsidR="009B16E5" w:rsidRPr="00432556">
        <w:rPr>
          <w:rFonts w:ascii="Times New Roman" w:hAnsi="Times New Roman" w:cs="Times New Roman"/>
          <w:sz w:val="72"/>
          <w:szCs w:val="72"/>
        </w:rPr>
        <w:t xml:space="preserve">Использование игровых </w:t>
      </w:r>
    </w:p>
    <w:p w:rsidR="009B16E5" w:rsidRPr="00432556" w:rsidRDefault="009B16E5" w:rsidP="00432556">
      <w:pPr>
        <w:pStyle w:val="a9"/>
        <w:ind w:left="284" w:hanging="284"/>
        <w:jc w:val="center"/>
        <w:rPr>
          <w:rFonts w:ascii="Times New Roman" w:hAnsi="Times New Roman" w:cs="Times New Roman"/>
          <w:sz w:val="72"/>
          <w:szCs w:val="72"/>
        </w:rPr>
      </w:pPr>
      <w:r w:rsidRPr="00432556">
        <w:rPr>
          <w:rFonts w:ascii="Times New Roman" w:hAnsi="Times New Roman" w:cs="Times New Roman"/>
          <w:sz w:val="72"/>
          <w:szCs w:val="72"/>
        </w:rPr>
        <w:t>упражнений на логопедических занятиях по</w:t>
      </w:r>
      <w:r w:rsidR="00894340" w:rsidRPr="00432556">
        <w:rPr>
          <w:rFonts w:ascii="Times New Roman" w:hAnsi="Times New Roman" w:cs="Times New Roman"/>
          <w:sz w:val="72"/>
          <w:szCs w:val="72"/>
        </w:rPr>
        <w:t xml:space="preserve"> автоматизации свистящих звуков</w:t>
      </w:r>
      <w:r w:rsidR="00297CBB" w:rsidRPr="00432556">
        <w:rPr>
          <w:rFonts w:ascii="Times New Roman" w:hAnsi="Times New Roman" w:cs="Times New Roman"/>
          <w:sz w:val="72"/>
          <w:szCs w:val="72"/>
        </w:rPr>
        <w:t>»</w:t>
      </w:r>
    </w:p>
    <w:p w:rsidR="009B16E5" w:rsidRPr="00432556" w:rsidRDefault="009B16E5" w:rsidP="00432556">
      <w:pPr>
        <w:pStyle w:val="a9"/>
        <w:jc w:val="center"/>
        <w:rPr>
          <w:rFonts w:ascii="Times New Roman" w:hAnsi="Times New Roman" w:cs="Times New Roman"/>
          <w:sz w:val="72"/>
          <w:szCs w:val="72"/>
        </w:rPr>
      </w:pPr>
    </w:p>
    <w:p w:rsidR="00432556" w:rsidRPr="00432556" w:rsidRDefault="00432556" w:rsidP="00432556">
      <w:pPr>
        <w:pStyle w:val="a9"/>
        <w:jc w:val="center"/>
        <w:rPr>
          <w:rFonts w:ascii="Times New Roman" w:hAnsi="Times New Roman" w:cs="Times New Roman"/>
          <w:sz w:val="72"/>
          <w:szCs w:val="72"/>
        </w:rPr>
      </w:pPr>
    </w:p>
    <w:p w:rsidR="00432556" w:rsidRPr="00432556" w:rsidRDefault="00432556" w:rsidP="00432556">
      <w:pPr>
        <w:pStyle w:val="a9"/>
        <w:jc w:val="center"/>
        <w:rPr>
          <w:rFonts w:ascii="Times New Roman" w:hAnsi="Times New Roman" w:cs="Times New Roman"/>
          <w:sz w:val="72"/>
          <w:szCs w:val="72"/>
        </w:rPr>
      </w:pPr>
    </w:p>
    <w:p w:rsidR="00432556" w:rsidRPr="00432556" w:rsidRDefault="00432556" w:rsidP="009B16E5">
      <w:pPr>
        <w:pStyle w:val="a9"/>
        <w:rPr>
          <w:rFonts w:ascii="Times New Roman" w:hAnsi="Times New Roman" w:cs="Times New Roman"/>
          <w:sz w:val="72"/>
          <w:szCs w:val="72"/>
        </w:rPr>
      </w:pPr>
    </w:p>
    <w:p w:rsidR="00432556" w:rsidRPr="00432556" w:rsidRDefault="00432556" w:rsidP="009B16E5">
      <w:pPr>
        <w:pStyle w:val="a9"/>
        <w:rPr>
          <w:rFonts w:ascii="Times New Roman" w:hAnsi="Times New Roman" w:cs="Times New Roman"/>
          <w:sz w:val="72"/>
          <w:szCs w:val="72"/>
        </w:rPr>
      </w:pPr>
    </w:p>
    <w:p w:rsidR="00432556" w:rsidRPr="00432556" w:rsidRDefault="00432556" w:rsidP="009B16E5">
      <w:pPr>
        <w:pStyle w:val="a9"/>
        <w:rPr>
          <w:rFonts w:ascii="Times New Roman" w:hAnsi="Times New Roman" w:cs="Times New Roman"/>
          <w:sz w:val="72"/>
          <w:szCs w:val="72"/>
        </w:rPr>
      </w:pPr>
    </w:p>
    <w:p w:rsidR="00432556" w:rsidRPr="001125A4" w:rsidRDefault="00432556" w:rsidP="001125A4">
      <w:pPr>
        <w:rPr>
          <w:rFonts w:ascii="Times New Roman" w:hAnsi="Times New Roman" w:cs="Times New Roman"/>
          <w:sz w:val="72"/>
          <w:szCs w:val="72"/>
        </w:rPr>
      </w:pPr>
    </w:p>
    <w:p w:rsidR="00432556" w:rsidRDefault="00432556" w:rsidP="009B16E5">
      <w:pPr>
        <w:pStyle w:val="a9"/>
        <w:rPr>
          <w:rFonts w:ascii="Times New Roman" w:hAnsi="Times New Roman" w:cs="Times New Roman"/>
          <w:sz w:val="32"/>
          <w:szCs w:val="32"/>
        </w:rPr>
      </w:pPr>
    </w:p>
    <w:p w:rsidR="00297CBB" w:rsidRDefault="00237A3C" w:rsidP="005B43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7A3C"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136" style="width:526.6pt;height:63.55pt" fillcolor="#7030a0" strokecolor="black [3213]">
            <v:shadow on="t" color="#b2b2b2" opacity="52429f" offset="3pt"/>
            <v:textpath style="font-family:&quot;Times New Roman&quot;;v-text-kern:t" trim="t" fitpath="t" string="2. условия возникновения опыта"/>
          </v:shape>
        </w:pict>
      </w:r>
    </w:p>
    <w:p w:rsidR="0085351E" w:rsidRDefault="0085351E" w:rsidP="0085351E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своей работе я</w:t>
      </w:r>
      <w:r w:rsidRPr="00853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сталкиваюсь с необходимостью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азнообразить приёмы  для удерживания  внимания</w:t>
      </w:r>
      <w:r w:rsidRPr="00853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в процессе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логопедического занятия, т.к.  эти</w:t>
      </w:r>
      <w:r w:rsidRPr="00853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особенно</w:t>
      </w:r>
      <w:r w:rsidRPr="00853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автоматизации звуков бывают зачастую трудны, однообразны, а к тому же у детей с нарушениями речи внимание неустойчиво и они быстро устают.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5351E" w:rsidRPr="0085351E" w:rsidRDefault="0085351E" w:rsidP="0085351E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85351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повысить интерес детей к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огопедическим занятиям, нужны </w:t>
      </w:r>
      <w:r w:rsidRPr="008535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разнообразные творческие задания, новые подх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оды к упражнениям по автоматизации  правильного произношения свистящих </w:t>
      </w:r>
      <w:r w:rsidR="00B60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других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звуков.</w:t>
      </w:r>
    </w:p>
    <w:p w:rsidR="00432556" w:rsidRPr="00BE37E9" w:rsidRDefault="0085351E" w:rsidP="0085351E">
      <w:pPr>
        <w:spacing w:line="360" w:lineRule="auto"/>
        <w:contextualSpacing/>
      </w:pPr>
      <w:r>
        <w:rPr>
          <w:rFonts w:ascii="Times New Roman" w:hAnsi="Times New Roman" w:cs="Times New Roman"/>
          <w:sz w:val="28"/>
          <w:szCs w:val="28"/>
        </w:rPr>
        <w:t xml:space="preserve">        Занимаясь </w:t>
      </w:r>
      <w:r w:rsidR="00325006" w:rsidRPr="0085351E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="00B60157">
        <w:rPr>
          <w:rFonts w:ascii="Times New Roman" w:hAnsi="Times New Roman" w:cs="Times New Roman"/>
          <w:sz w:val="28"/>
          <w:szCs w:val="28"/>
        </w:rPr>
        <w:t>,</w:t>
      </w:r>
      <w:r w:rsidR="00325006" w:rsidRPr="0085351E">
        <w:rPr>
          <w:rFonts w:ascii="Times New Roman" w:hAnsi="Times New Roman" w:cs="Times New Roman"/>
          <w:sz w:val="28"/>
          <w:szCs w:val="28"/>
        </w:rPr>
        <w:t xml:space="preserve"> я пришла к такому выводу, что использование </w:t>
      </w:r>
      <w:r w:rsidR="00325006" w:rsidRPr="00C25EBC">
        <w:rPr>
          <w:rFonts w:ascii="Times New Roman" w:hAnsi="Times New Roman" w:cs="Times New Roman"/>
          <w:b/>
          <w:sz w:val="28"/>
          <w:szCs w:val="28"/>
        </w:rPr>
        <w:t xml:space="preserve">игровых </w:t>
      </w:r>
      <w:r w:rsidR="00325006" w:rsidRPr="0085351E">
        <w:rPr>
          <w:rFonts w:ascii="Times New Roman" w:hAnsi="Times New Roman" w:cs="Times New Roman"/>
          <w:sz w:val="28"/>
          <w:szCs w:val="28"/>
        </w:rPr>
        <w:t>моментов при автоматизации свистящ</w:t>
      </w:r>
      <w:r>
        <w:rPr>
          <w:rFonts w:ascii="Times New Roman" w:hAnsi="Times New Roman" w:cs="Times New Roman"/>
          <w:sz w:val="28"/>
          <w:szCs w:val="28"/>
        </w:rPr>
        <w:t>их звуков эффективно</w:t>
      </w:r>
      <w:r w:rsidR="00325006" w:rsidRPr="0085351E">
        <w:rPr>
          <w:rFonts w:ascii="Times New Roman" w:hAnsi="Times New Roman" w:cs="Times New Roman"/>
          <w:sz w:val="28"/>
          <w:szCs w:val="28"/>
        </w:rPr>
        <w:t xml:space="preserve"> в работе с детьми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325006" w:rsidRPr="0085351E">
        <w:rPr>
          <w:rFonts w:ascii="Times New Roman" w:hAnsi="Times New Roman" w:cs="Times New Roman"/>
          <w:sz w:val="28"/>
          <w:szCs w:val="28"/>
        </w:rPr>
        <w:t xml:space="preserve"> т.к. игра –</w:t>
      </w:r>
      <w:r w:rsidR="00A37D44" w:rsidRPr="0085351E">
        <w:rPr>
          <w:rFonts w:ascii="Times New Roman" w:hAnsi="Times New Roman" w:cs="Times New Roman"/>
          <w:sz w:val="28"/>
          <w:szCs w:val="28"/>
        </w:rPr>
        <w:t xml:space="preserve"> одна из форм практического мышления, деятельность, носящая познавательный характер. В игре ребёнок оперирует своими знаниями, опытом, впечатлениями, отображёнными в общественной форме игровых способов действия, игровых знаков, приобретающих значение в смысловом поле игры.</w:t>
      </w:r>
      <w:r w:rsidR="00BE37E9">
        <w:t xml:space="preserve">  </w:t>
      </w:r>
      <w:r w:rsidR="00BE37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гровые методы</w:t>
      </w:r>
      <w:r w:rsidR="009C08FA" w:rsidRPr="00853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обязательно включаются в логопедическую практику. </w:t>
      </w:r>
    </w:p>
    <w:p w:rsidR="00432556" w:rsidRPr="0085351E" w:rsidRDefault="00432556" w:rsidP="0085351E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9C08FA" w:rsidRPr="0085351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позволяет решить сразу несколько задач:</w:t>
      </w:r>
      <w:r w:rsidR="009C08FA" w:rsidRPr="008535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пробудить в ребенке желание самому активно участвовать в процессе</w:t>
      </w:r>
      <w:r w:rsidRPr="00853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08FA" w:rsidRPr="00853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исправления звукопроизношения;</w:t>
      </w:r>
      <w:r w:rsidR="009C08FA" w:rsidRPr="008535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351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расширить и обогатить диапазон игровых умений и навыков;</w:t>
      </w:r>
      <w:r w:rsidRPr="008535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повысить познавательную активность и работоспособность детей;</w:t>
      </w:r>
      <w:r w:rsidRPr="008535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активизировать процессы восприятия, внимания, памяти;</w:t>
      </w:r>
      <w:r w:rsidRPr="008535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плавно регулировать поведенческие трудности детей, постепенно приучая их подчиняться правилам игры;</w:t>
      </w:r>
      <w:r w:rsidRPr="008535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увеличить объем коррекционного воздействия, включив игровые упражнения в различные режимные моменты.</w:t>
      </w:r>
    </w:p>
    <w:p w:rsidR="00432556" w:rsidRPr="0085351E" w:rsidRDefault="00432556" w:rsidP="0085351E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85351E">
        <w:rPr>
          <w:rFonts w:ascii="Times New Roman" w:hAnsi="Times New Roman" w:cs="Times New Roman"/>
          <w:sz w:val="28"/>
          <w:szCs w:val="28"/>
        </w:rPr>
        <w:t xml:space="preserve">Игровой метод даёт наибольший эффект при умелом сочетании игры и учения. </w:t>
      </w:r>
    </w:p>
    <w:p w:rsidR="009B16E5" w:rsidRPr="001125A4" w:rsidRDefault="0085351E" w:rsidP="001125A4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D05C3D" w:rsidRDefault="00237A3C" w:rsidP="003042DD">
      <w:pPr>
        <w:pStyle w:val="a7"/>
        <w:shd w:val="clear" w:color="auto" w:fill="FFFFFF"/>
        <w:spacing w:before="0" w:beforeAutospacing="0" w:after="144" w:afterAutospacing="0"/>
        <w:rPr>
          <w:b/>
          <w:color w:val="000000"/>
          <w:sz w:val="27"/>
          <w:szCs w:val="27"/>
        </w:rPr>
      </w:pPr>
      <w:r w:rsidRPr="00237A3C">
        <w:rPr>
          <w:b/>
          <w:color w:val="7030A0"/>
          <w:sz w:val="28"/>
          <w:szCs w:val="28"/>
        </w:rPr>
        <w:lastRenderedPageBreak/>
        <w:pict>
          <v:shape id="_x0000_i1030" type="#_x0000_t136" style="width:523.55pt;height:119.1pt" fillcolor="#7030a0" strokecolor="black [3213]">
            <v:shadow on="t" color="#b2b2b2" opacity="52429f" offset="3pt"/>
            <v:textpath style="font-family:&quot;Times New Roman&quot;;font-size:24pt;v-text-kern:t" trim="t" fitpath="t" string="3. Актуальность и&#10; перспективность &#10;опыта"/>
          </v:shape>
        </w:pict>
      </w:r>
    </w:p>
    <w:p w:rsidR="00BE37E9" w:rsidRDefault="00A9642D" w:rsidP="00A9642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В настоящее время актуальной становится проблема роста речевой патологии у детей дошкольного возраста. Поэтому на современном этапе задачей детского сада является развитие речи детей: словарного запаса, грамматического строя, звукопроизношения. Словарный запас включает в себя все слова, которые использует ребенок в речи. Грамматический строй – это правильность соединения слов в предложении.  Звукопроизношение – это правильность про</w:t>
      </w:r>
      <w:r w:rsidR="00044977">
        <w:rPr>
          <w:rFonts w:ascii="Times New Roman" w:hAnsi="Times New Roman" w:cs="Times New Roman"/>
          <w:color w:val="000000"/>
          <w:sz w:val="28"/>
          <w:szCs w:val="28"/>
        </w:rPr>
        <w:t xml:space="preserve">изнесения звуков родного языка, которое формируется в дошкольном возрасте. Поэтому так важно добиться правильного звукопроизношения именно перед школой, т.к. дети «как говорят, так и пишут». </w:t>
      </w:r>
    </w:p>
    <w:p w:rsidR="00044977" w:rsidRPr="0071075F" w:rsidRDefault="00044977" w:rsidP="00044977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ФГОС ДО нацеливает педагогов на определенный результат: </w:t>
      </w:r>
      <w:r>
        <w:rPr>
          <w:rFonts w:ascii="Times New Roman" w:hAnsi="Times New Roman" w:cs="Times New Roman"/>
          <w:sz w:val="28"/>
          <w:szCs w:val="28"/>
        </w:rPr>
        <w:t>«…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 общения, может выделять звуки в словах, у ребенка складываются предпосылки грамотности»</w:t>
      </w:r>
      <w:r w:rsidRPr="00E8359A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4977" w:rsidRDefault="00044977" w:rsidP="00A9642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данным исследований современных ученых недостатки произношения есть примерно у 55% детей дошкольного возраста.</w:t>
      </w:r>
      <w:r w:rsidR="00524A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24AB7" w:rsidRPr="00A9642D" w:rsidRDefault="00524AB7" w:rsidP="00A9642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нашем логопункте занимаются дети </w:t>
      </w:r>
      <w:r w:rsidRPr="0071075F">
        <w:rPr>
          <w:rFonts w:ascii="Times New Roman" w:hAnsi="Times New Roman" w:cs="Times New Roman"/>
          <w:sz w:val="28"/>
          <w:szCs w:val="28"/>
        </w:rPr>
        <w:t>с фонетическим, фонетико-фонематическим</w:t>
      </w:r>
      <w:r w:rsidR="009D500A">
        <w:rPr>
          <w:rFonts w:ascii="Times New Roman" w:hAnsi="Times New Roman" w:cs="Times New Roman"/>
          <w:sz w:val="28"/>
          <w:szCs w:val="28"/>
        </w:rPr>
        <w:t xml:space="preserve"> недоразвитием речи и ОНР </w:t>
      </w:r>
      <w:r>
        <w:rPr>
          <w:rFonts w:ascii="Times New Roman" w:hAnsi="Times New Roman" w:cs="Times New Roman"/>
          <w:sz w:val="28"/>
          <w:szCs w:val="28"/>
        </w:rPr>
        <w:t>3-го уровня</w:t>
      </w:r>
      <w:r w:rsidRPr="007107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Дети с речевыми проблемами быстро утомляются на занятиях, у них имеются нарушения внимания, памяти. Дети, нечетко произносящие слова, плохо  вступают в контакт со сверстниками, могут замыкаться в себе. Все это может привести к психологическим проблемам. Поэтому нужно вовремя устранять нарушения звукопроизношения.</w:t>
      </w:r>
    </w:p>
    <w:p w:rsidR="00BE37E9" w:rsidRPr="00524AB7" w:rsidRDefault="00524AB7" w:rsidP="00BE37E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4AB7">
        <w:rPr>
          <w:rFonts w:ascii="Times New Roman" w:hAnsi="Times New Roman" w:cs="Times New Roman"/>
          <w:color w:val="000000"/>
          <w:sz w:val="28"/>
          <w:szCs w:val="28"/>
        </w:rPr>
        <w:t>Коррекционную работу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преодолению звукопроизношения детей </w:t>
      </w:r>
      <w:r w:rsidR="00F142BD">
        <w:rPr>
          <w:rFonts w:ascii="Times New Roman" w:hAnsi="Times New Roman" w:cs="Times New Roman"/>
          <w:color w:val="000000"/>
          <w:sz w:val="28"/>
          <w:szCs w:val="28"/>
        </w:rPr>
        <w:t xml:space="preserve">мы строим в </w:t>
      </w:r>
    </w:p>
    <w:p w:rsidR="00BE37E9" w:rsidRDefault="00524AB7" w:rsidP="00524AB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</w:t>
      </w:r>
    </w:p>
    <w:p w:rsidR="00BE37E9" w:rsidRPr="00DB2E4F" w:rsidRDefault="00BE37E9" w:rsidP="00BE37E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Ф32. </w:t>
      </w:r>
      <w:r w:rsidRPr="00DB2E4F">
        <w:rPr>
          <w:rFonts w:ascii="Times New Roman" w:hAnsi="Times New Roman" w:cs="Times New Roman"/>
        </w:rPr>
        <w:t>Федеральный Государственный образовательный стандарт дошкольного образования</w:t>
      </w:r>
      <w:r>
        <w:rPr>
          <w:rFonts w:ascii="Times New Roman" w:hAnsi="Times New Roman" w:cs="Times New Roman"/>
        </w:rPr>
        <w:t xml:space="preserve"> – М.: Центр педагогического образования, 2014. С.30</w:t>
      </w:r>
    </w:p>
    <w:p w:rsidR="00BE37E9" w:rsidRDefault="00BE37E9" w:rsidP="00BE37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37E9" w:rsidRDefault="00F142BD" w:rsidP="00F142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соответствии с требованиями  логопедии (педагогической науки о предупреждении  и преодолении несовершенств речи).</w:t>
      </w:r>
    </w:p>
    <w:p w:rsidR="00F142BD" w:rsidRDefault="00F142BD" w:rsidP="00F142B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Задача работы нашего логопункта – предупреждение расстройств речи, коррекция недостатков звукопроизношения, разработка эффективных методов и приемов логопедической работы в соответствии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возможностями, потребностями и интересами дошкольника. </w:t>
      </w:r>
    </w:p>
    <w:p w:rsidR="00F142BD" w:rsidRDefault="00F142BD" w:rsidP="00F142B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Все это  обуславливает</w:t>
      </w:r>
      <w:r w:rsidRPr="00FB4444">
        <w:rPr>
          <w:rFonts w:ascii="Times New Roman" w:hAnsi="Times New Roman" w:cs="Times New Roman"/>
          <w:color w:val="000000"/>
          <w:sz w:val="28"/>
          <w:szCs w:val="28"/>
        </w:rPr>
        <w:t xml:space="preserve"> актуальность коррекционной деятельности на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нашем </w:t>
      </w:r>
      <w:r w:rsidRPr="00FB4444">
        <w:rPr>
          <w:rFonts w:ascii="Times New Roman" w:hAnsi="Times New Roman" w:cs="Times New Roman"/>
          <w:color w:val="000000"/>
          <w:sz w:val="28"/>
          <w:szCs w:val="28"/>
        </w:rPr>
        <w:t xml:space="preserve">логопункте. </w:t>
      </w:r>
    </w:p>
    <w:p w:rsidR="00F72271" w:rsidRDefault="00F72271" w:rsidP="00F142B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2271" w:rsidRDefault="00F72271" w:rsidP="00F142B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2271" w:rsidRDefault="00F72271" w:rsidP="00F142B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2271" w:rsidRDefault="00F72271" w:rsidP="00F142B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2271" w:rsidRDefault="00F72271" w:rsidP="00F142B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2271" w:rsidRDefault="00F72271" w:rsidP="00F142B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2271" w:rsidRDefault="00F72271" w:rsidP="00F142B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2271" w:rsidRDefault="00F72271" w:rsidP="00F142B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2271" w:rsidRDefault="00F72271" w:rsidP="00F142B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2271" w:rsidRDefault="00F72271" w:rsidP="00F142B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2271" w:rsidRDefault="00F72271" w:rsidP="00F142B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2271" w:rsidRDefault="00F72271" w:rsidP="00F142B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2271" w:rsidRDefault="00F72271" w:rsidP="00F142B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2271" w:rsidRDefault="00F72271" w:rsidP="00F142B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2271" w:rsidRDefault="00F72271" w:rsidP="00F142B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2271" w:rsidRDefault="00F72271" w:rsidP="00F142B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2271" w:rsidRDefault="00F72271" w:rsidP="00F142B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7168" w:rsidRDefault="00CB7168" w:rsidP="00CB7168">
      <w:pPr>
        <w:shd w:val="clear" w:color="auto" w:fill="FFFFFF"/>
        <w:tabs>
          <w:tab w:val="left" w:pos="3661"/>
        </w:tabs>
        <w:spacing w:before="100" w:beforeAutospacing="1" w:after="202" w:line="360" w:lineRule="auto"/>
        <w:contextualSpacing/>
        <w:rPr>
          <w:rFonts w:ascii="Times New Roman" w:hAnsi="Times New Roman" w:cs="Times New Roman"/>
          <w:color w:val="000000"/>
          <w:sz w:val="56"/>
          <w:szCs w:val="56"/>
        </w:rPr>
      </w:pPr>
    </w:p>
    <w:p w:rsidR="00CB7168" w:rsidRDefault="00237A3C" w:rsidP="00CB7168">
      <w:pPr>
        <w:shd w:val="clear" w:color="auto" w:fill="FFFFFF"/>
        <w:tabs>
          <w:tab w:val="left" w:pos="3661"/>
        </w:tabs>
        <w:spacing w:before="100" w:beforeAutospacing="1" w:after="202" w:line="360" w:lineRule="auto"/>
        <w:contextualSpacing/>
        <w:rPr>
          <w:rFonts w:ascii="Times New Roman" w:hAnsi="Times New Roman" w:cs="Times New Roman"/>
          <w:color w:val="000000"/>
          <w:sz w:val="56"/>
          <w:szCs w:val="56"/>
        </w:rPr>
      </w:pPr>
      <w:r w:rsidRPr="00237A3C">
        <w:rPr>
          <w:rFonts w:ascii="Times New Roman" w:hAnsi="Times New Roman" w:cs="Times New Roman"/>
          <w:color w:val="000000"/>
          <w:sz w:val="56"/>
          <w:szCs w:val="56"/>
        </w:rPr>
        <w:lastRenderedPageBreak/>
        <w:pict>
          <v:shape id="_x0000_i1031" type="#_x0000_t136" style="width:513.55pt;height:82.35pt" fillcolor="#7030a0" strokecolor="black [3213]">
            <v:shadow on="t" color="#b2b2b2" opacity="52429f" offset="3pt"/>
            <v:textpath style="font-family:&quot;Times New Roman&quot;;v-text-kern:t" trim="t" fitpath="t" string="4.теоретическая база опыта"/>
          </v:shape>
        </w:pict>
      </w:r>
    </w:p>
    <w:p w:rsidR="006A4B03" w:rsidRDefault="006A4B03" w:rsidP="006A4B03">
      <w:pPr>
        <w:shd w:val="clear" w:color="auto" w:fill="FFFFFF"/>
        <w:spacing w:before="100" w:beforeAutospacing="1" w:after="202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E65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Теоретическая база опыта основана на работах учены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х, которые обозначили </w:t>
      </w:r>
      <w:r w:rsidRPr="00E65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педагогическую обусловленность использования игры как средства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коррекции  недостатков звукопроизношения. </w:t>
      </w:r>
    </w:p>
    <w:p w:rsidR="006A4B03" w:rsidRDefault="006A4B03" w:rsidP="001642EC">
      <w:pPr>
        <w:shd w:val="clear" w:color="auto" w:fill="FFFFFF"/>
        <w:spacing w:line="36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B4444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логопедической литературе такие авто</w:t>
      </w:r>
      <w:r w:rsidR="001642EC">
        <w:rPr>
          <w:rFonts w:ascii="Times New Roman" w:hAnsi="Times New Roman" w:cs="Times New Roman"/>
          <w:color w:val="000000"/>
          <w:sz w:val="28"/>
          <w:szCs w:val="28"/>
        </w:rPr>
        <w:t>ры как Е.А. Азова, О.О. Чернова, Н.В. Гальская, Т.Р. Насонова, Л.А. Комарова, В.В. Коноваленко и другие  предложили</w:t>
      </w:r>
      <w:r w:rsidRPr="00FB4444">
        <w:rPr>
          <w:rFonts w:ascii="Times New Roman" w:hAnsi="Times New Roman" w:cs="Times New Roman"/>
          <w:color w:val="000000"/>
          <w:sz w:val="28"/>
          <w:szCs w:val="28"/>
        </w:rPr>
        <w:t xml:space="preserve">  игровые упражнения, кото</w:t>
      </w:r>
      <w:r w:rsidR="001642EC">
        <w:rPr>
          <w:rFonts w:ascii="Times New Roman" w:hAnsi="Times New Roman" w:cs="Times New Roman"/>
          <w:color w:val="000000"/>
          <w:sz w:val="28"/>
          <w:szCs w:val="28"/>
        </w:rPr>
        <w:t xml:space="preserve">рые можно использовать для </w:t>
      </w:r>
      <w:r w:rsidRPr="00FB4444">
        <w:rPr>
          <w:rFonts w:ascii="Times New Roman" w:hAnsi="Times New Roman" w:cs="Times New Roman"/>
          <w:color w:val="000000"/>
          <w:sz w:val="28"/>
          <w:szCs w:val="28"/>
        </w:rPr>
        <w:t xml:space="preserve">автоматизации </w:t>
      </w:r>
      <w:r w:rsidR="001642EC">
        <w:rPr>
          <w:rFonts w:ascii="Times New Roman" w:hAnsi="Times New Roman" w:cs="Times New Roman"/>
          <w:color w:val="000000"/>
          <w:sz w:val="28"/>
          <w:szCs w:val="28"/>
        </w:rPr>
        <w:t>звуков.</w:t>
      </w:r>
      <w:r w:rsidRPr="00FB4444">
        <w:rPr>
          <w:rFonts w:ascii="Times New Roman" w:hAnsi="Times New Roman" w:cs="Times New Roman"/>
          <w:color w:val="000000"/>
          <w:sz w:val="28"/>
          <w:szCs w:val="28"/>
        </w:rPr>
        <w:t xml:space="preserve">  </w:t>
      </w:r>
    </w:p>
    <w:p w:rsidR="000F73DA" w:rsidRDefault="001642EC" w:rsidP="000F73DA">
      <w:pPr>
        <w:shd w:val="clear" w:color="auto" w:fill="FFFFFF"/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73DA" w:rsidRPr="000F73DA">
        <w:rPr>
          <w:rFonts w:ascii="Times New Roman" w:hAnsi="Times New Roman" w:cs="Times New Roman"/>
          <w:sz w:val="28"/>
          <w:szCs w:val="28"/>
        </w:rPr>
        <w:t xml:space="preserve">Игра – </w:t>
      </w:r>
      <w:r w:rsidR="000F73DA">
        <w:rPr>
          <w:rFonts w:ascii="Times New Roman" w:hAnsi="Times New Roman" w:cs="Times New Roman"/>
          <w:sz w:val="28"/>
          <w:szCs w:val="28"/>
        </w:rPr>
        <w:t xml:space="preserve">это </w:t>
      </w:r>
      <w:r w:rsidR="000F73DA" w:rsidRPr="000F73DA">
        <w:rPr>
          <w:rFonts w:ascii="Times New Roman" w:hAnsi="Times New Roman" w:cs="Times New Roman"/>
          <w:sz w:val="28"/>
          <w:szCs w:val="28"/>
        </w:rPr>
        <w:t>ведущий вид деятельн</w:t>
      </w:r>
      <w:r w:rsidR="000F73DA">
        <w:rPr>
          <w:rFonts w:ascii="Times New Roman" w:hAnsi="Times New Roman" w:cs="Times New Roman"/>
          <w:sz w:val="28"/>
          <w:szCs w:val="28"/>
        </w:rPr>
        <w:t>ости детей дошкольного возраста,</w:t>
      </w:r>
      <w:r w:rsidR="000F73DA" w:rsidRPr="000F73DA">
        <w:rPr>
          <w:rFonts w:ascii="Times New Roman" w:hAnsi="Times New Roman" w:cs="Times New Roman"/>
          <w:sz w:val="28"/>
          <w:szCs w:val="28"/>
        </w:rPr>
        <w:t xml:space="preserve"> это вид непродуктивной деятельности, где мотив лежит не в результате её, а в самом процессе.</w:t>
      </w:r>
    </w:p>
    <w:p w:rsidR="000F73DA" w:rsidRPr="000F73DA" w:rsidRDefault="000F73DA" w:rsidP="00C75057">
      <w:pPr>
        <w:shd w:val="clear" w:color="auto" w:fill="FFFFFF"/>
        <w:spacing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по автоматизации звуков повышают интерес детей к занятиям, способствуют более легкому и быстрому закреплению  произношения свистящих звуков, развивают внимание, память и мышление. </w:t>
      </w:r>
      <w:r w:rsidRPr="000F73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057" w:rsidRPr="00FB4444" w:rsidRDefault="00C75057" w:rsidP="00C75057">
      <w:pPr>
        <w:shd w:val="clear" w:color="auto" w:fill="FFFFFF"/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4444">
        <w:rPr>
          <w:rFonts w:ascii="Times New Roman" w:hAnsi="Times New Roman" w:cs="Times New Roman"/>
          <w:color w:val="000000"/>
          <w:sz w:val="28"/>
          <w:szCs w:val="28"/>
        </w:rPr>
        <w:t xml:space="preserve">Изучение методологических основ коррекционной работы, теории игры, а также новинок, публикаций и достижений педагогической науки последних лет в вопросах коррекции речевых нарушений, речевого развития дошкольников, подготовки к школе послужило </w:t>
      </w:r>
      <w:r>
        <w:rPr>
          <w:rFonts w:ascii="Times New Roman" w:hAnsi="Times New Roman" w:cs="Times New Roman"/>
          <w:color w:val="000000"/>
          <w:sz w:val="28"/>
          <w:szCs w:val="28"/>
        </w:rPr>
        <w:t>помощью в обобщении опыта работы.</w:t>
      </w:r>
    </w:p>
    <w:p w:rsidR="001642EC" w:rsidRPr="000F73DA" w:rsidRDefault="001642EC" w:rsidP="000F73DA">
      <w:pPr>
        <w:shd w:val="clear" w:color="auto" w:fill="FFFFFF"/>
        <w:spacing w:line="36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F72271" w:rsidRPr="00F72271" w:rsidRDefault="00F72271" w:rsidP="00F142B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2271" w:rsidRPr="00C75057" w:rsidRDefault="00F72271" w:rsidP="00F142B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42BD" w:rsidRDefault="00F142BD" w:rsidP="00F142B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37E9" w:rsidRDefault="00BE37E9" w:rsidP="00BE37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42BD" w:rsidRDefault="00F142BD" w:rsidP="00BE37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42BD" w:rsidRDefault="00F142BD" w:rsidP="00BE37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42BD" w:rsidRDefault="00F142BD" w:rsidP="00BE37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37E9" w:rsidRPr="0071075F" w:rsidRDefault="00BE37E9" w:rsidP="00BE37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2585" w:rsidRDefault="00CB2585" w:rsidP="00CB7168">
      <w:pPr>
        <w:pStyle w:val="a7"/>
        <w:shd w:val="clear" w:color="auto" w:fill="FFFFFF"/>
        <w:spacing w:before="240" w:beforeAutospacing="0" w:after="144" w:afterAutospacing="0" w:line="360" w:lineRule="auto"/>
        <w:contextualSpacing/>
        <w:rPr>
          <w:b/>
          <w:color w:val="000000"/>
          <w:sz w:val="27"/>
          <w:szCs w:val="27"/>
        </w:rPr>
      </w:pPr>
    </w:p>
    <w:p w:rsidR="00CB2585" w:rsidRDefault="00237A3C" w:rsidP="00BE37E9">
      <w:pPr>
        <w:pStyle w:val="a7"/>
        <w:shd w:val="clear" w:color="auto" w:fill="FFFFFF"/>
        <w:spacing w:before="0" w:beforeAutospacing="0" w:after="144" w:afterAutospacing="0" w:line="360" w:lineRule="auto"/>
        <w:contextualSpacing/>
        <w:rPr>
          <w:b/>
          <w:color w:val="000000"/>
          <w:sz w:val="27"/>
          <w:szCs w:val="27"/>
        </w:rPr>
      </w:pPr>
      <w:r w:rsidRPr="00237A3C">
        <w:rPr>
          <w:b/>
          <w:color w:val="000000"/>
          <w:sz w:val="27"/>
          <w:szCs w:val="27"/>
        </w:rPr>
        <w:lastRenderedPageBreak/>
        <w:pict>
          <v:shape id="_x0000_i1032" type="#_x0000_t136" style="width:521.25pt;height:42.15pt" fillcolor="#7030a0" strokecolor="black [3213]">
            <v:shadow on="t" color="#b2b2b2" opacity="52429f" offset="3pt"/>
            <v:textpath style="font-family:&quot;Times New Roman&quot;;v-text-kern:t" trim="t" fitpath="t" string="5. Новизна опыта"/>
          </v:shape>
        </w:pict>
      </w:r>
    </w:p>
    <w:p w:rsidR="00CB2585" w:rsidRDefault="00CB2585" w:rsidP="00BE37E9">
      <w:pPr>
        <w:pStyle w:val="a7"/>
        <w:shd w:val="clear" w:color="auto" w:fill="FFFFFF"/>
        <w:spacing w:before="0" w:beforeAutospacing="0" w:after="144" w:afterAutospacing="0" w:line="360" w:lineRule="auto"/>
        <w:contextualSpacing/>
        <w:rPr>
          <w:b/>
          <w:color w:val="000000"/>
          <w:sz w:val="27"/>
          <w:szCs w:val="27"/>
        </w:rPr>
      </w:pPr>
    </w:p>
    <w:p w:rsidR="00CB2585" w:rsidRPr="00B60157" w:rsidRDefault="00B60157" w:rsidP="00BE37E9">
      <w:pPr>
        <w:pStyle w:val="a7"/>
        <w:shd w:val="clear" w:color="auto" w:fill="FFFFFF"/>
        <w:spacing w:before="0" w:beforeAutospacing="0" w:after="144" w:afterAutospacing="0" w:line="360" w:lineRule="auto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</w:t>
      </w:r>
      <w:r w:rsidRPr="00B60157">
        <w:rPr>
          <w:color w:val="000000"/>
          <w:sz w:val="27"/>
          <w:szCs w:val="27"/>
        </w:rPr>
        <w:t xml:space="preserve">аключается в рациональном усовершенствовании традиционного процесса автоматизации поставленных звуков в </w:t>
      </w:r>
      <w:r>
        <w:rPr>
          <w:color w:val="000000"/>
          <w:sz w:val="27"/>
          <w:szCs w:val="27"/>
        </w:rPr>
        <w:t xml:space="preserve">слогах, словах, </w:t>
      </w:r>
      <w:r w:rsidRPr="00B60157">
        <w:rPr>
          <w:color w:val="000000"/>
          <w:sz w:val="27"/>
          <w:szCs w:val="27"/>
        </w:rPr>
        <w:t>связной речи  детей с нарушениями речи  посредством использования компьютерных</w:t>
      </w:r>
      <w:r>
        <w:rPr>
          <w:color w:val="000000"/>
          <w:sz w:val="27"/>
          <w:szCs w:val="27"/>
        </w:rPr>
        <w:t>,</w:t>
      </w:r>
      <w:r w:rsidRPr="00B60157">
        <w:rPr>
          <w:color w:val="000000"/>
          <w:sz w:val="27"/>
          <w:szCs w:val="27"/>
        </w:rPr>
        <w:t xml:space="preserve"> дидактических пособий</w:t>
      </w:r>
      <w:r w:rsidR="005C1D85">
        <w:rPr>
          <w:color w:val="000000"/>
          <w:sz w:val="27"/>
          <w:szCs w:val="27"/>
        </w:rPr>
        <w:t>,</w:t>
      </w:r>
      <w:r w:rsidR="00202FC9">
        <w:rPr>
          <w:color w:val="000000"/>
          <w:sz w:val="27"/>
          <w:szCs w:val="27"/>
        </w:rPr>
        <w:t xml:space="preserve"> игр с  пес</w:t>
      </w:r>
      <w:r w:rsidR="005C1D85">
        <w:rPr>
          <w:color w:val="000000"/>
          <w:sz w:val="27"/>
          <w:szCs w:val="27"/>
        </w:rPr>
        <w:t>ко</w:t>
      </w:r>
      <w:r w:rsidR="00202FC9">
        <w:rPr>
          <w:color w:val="000000"/>
          <w:sz w:val="27"/>
          <w:szCs w:val="27"/>
        </w:rPr>
        <w:t>м</w:t>
      </w:r>
      <w:r w:rsidR="005C1D85">
        <w:rPr>
          <w:color w:val="000000"/>
          <w:sz w:val="27"/>
          <w:szCs w:val="27"/>
        </w:rPr>
        <w:t xml:space="preserve"> </w:t>
      </w:r>
      <w:r w:rsidRPr="00B60157">
        <w:rPr>
          <w:color w:val="000000"/>
          <w:sz w:val="27"/>
          <w:szCs w:val="27"/>
        </w:rPr>
        <w:t xml:space="preserve"> с учетом индивидуальных особенностей каждого ребенка.</w:t>
      </w:r>
    </w:p>
    <w:p w:rsidR="00B60157" w:rsidRDefault="00B60157" w:rsidP="00BE37E9">
      <w:pPr>
        <w:pStyle w:val="a7"/>
        <w:shd w:val="clear" w:color="auto" w:fill="FFFFFF"/>
        <w:spacing w:before="0" w:beforeAutospacing="0" w:after="144" w:afterAutospacing="0" w:line="360" w:lineRule="auto"/>
        <w:contextualSpacing/>
        <w:rPr>
          <w:b/>
          <w:color w:val="000000"/>
          <w:sz w:val="27"/>
          <w:szCs w:val="27"/>
        </w:rPr>
      </w:pPr>
    </w:p>
    <w:p w:rsidR="00B60157" w:rsidRDefault="00B60157" w:rsidP="00BE37E9">
      <w:pPr>
        <w:pStyle w:val="a7"/>
        <w:shd w:val="clear" w:color="auto" w:fill="FFFFFF"/>
        <w:spacing w:before="0" w:beforeAutospacing="0" w:after="144" w:afterAutospacing="0" w:line="360" w:lineRule="auto"/>
        <w:contextualSpacing/>
        <w:rPr>
          <w:b/>
          <w:color w:val="000000"/>
          <w:sz w:val="27"/>
          <w:szCs w:val="27"/>
        </w:rPr>
      </w:pPr>
    </w:p>
    <w:p w:rsidR="00B60157" w:rsidRDefault="00B60157" w:rsidP="00BE37E9">
      <w:pPr>
        <w:pStyle w:val="a7"/>
        <w:shd w:val="clear" w:color="auto" w:fill="FFFFFF"/>
        <w:spacing w:before="0" w:beforeAutospacing="0" w:after="144" w:afterAutospacing="0" w:line="360" w:lineRule="auto"/>
        <w:contextualSpacing/>
        <w:rPr>
          <w:b/>
          <w:color w:val="000000"/>
          <w:sz w:val="27"/>
          <w:szCs w:val="27"/>
        </w:rPr>
      </w:pPr>
    </w:p>
    <w:p w:rsidR="00B60157" w:rsidRDefault="00B60157" w:rsidP="00BE37E9">
      <w:pPr>
        <w:pStyle w:val="a7"/>
        <w:shd w:val="clear" w:color="auto" w:fill="FFFFFF"/>
        <w:spacing w:before="0" w:beforeAutospacing="0" w:after="144" w:afterAutospacing="0" w:line="360" w:lineRule="auto"/>
        <w:contextualSpacing/>
        <w:rPr>
          <w:b/>
          <w:color w:val="000000"/>
          <w:sz w:val="27"/>
          <w:szCs w:val="27"/>
        </w:rPr>
      </w:pPr>
    </w:p>
    <w:p w:rsidR="00B60157" w:rsidRDefault="00B60157" w:rsidP="00BE37E9">
      <w:pPr>
        <w:pStyle w:val="a7"/>
        <w:shd w:val="clear" w:color="auto" w:fill="FFFFFF"/>
        <w:spacing w:before="0" w:beforeAutospacing="0" w:after="144" w:afterAutospacing="0" w:line="360" w:lineRule="auto"/>
        <w:contextualSpacing/>
        <w:rPr>
          <w:b/>
          <w:color w:val="000000"/>
          <w:sz w:val="27"/>
          <w:szCs w:val="27"/>
        </w:rPr>
      </w:pPr>
    </w:p>
    <w:p w:rsidR="00CB2585" w:rsidRDefault="00CB2585" w:rsidP="003042DD">
      <w:pPr>
        <w:pStyle w:val="a7"/>
        <w:shd w:val="clear" w:color="auto" w:fill="FFFFFF"/>
        <w:spacing w:before="0" w:beforeAutospacing="0" w:after="144" w:afterAutospacing="0"/>
        <w:rPr>
          <w:b/>
          <w:color w:val="000000"/>
          <w:sz w:val="27"/>
          <w:szCs w:val="27"/>
        </w:rPr>
      </w:pPr>
    </w:p>
    <w:p w:rsidR="00CB2585" w:rsidRDefault="00CB2585" w:rsidP="003042DD">
      <w:pPr>
        <w:pStyle w:val="a7"/>
        <w:shd w:val="clear" w:color="auto" w:fill="FFFFFF"/>
        <w:spacing w:before="0" w:beforeAutospacing="0" w:after="144" w:afterAutospacing="0"/>
        <w:rPr>
          <w:b/>
          <w:color w:val="000000"/>
          <w:sz w:val="27"/>
          <w:szCs w:val="27"/>
        </w:rPr>
      </w:pPr>
    </w:p>
    <w:p w:rsidR="003042DD" w:rsidRPr="003042DD" w:rsidRDefault="003042DD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3042DD" w:rsidRDefault="003042DD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3042DD" w:rsidRDefault="008F35AF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  <w:r w:rsidRPr="008F35AF">
        <w:rPr>
          <w:color w:val="000000"/>
          <w:sz w:val="27"/>
          <w:szCs w:val="27"/>
        </w:rPr>
        <w:t>.</w:t>
      </w:r>
    </w:p>
    <w:p w:rsidR="003042DD" w:rsidRDefault="003042DD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CB7168" w:rsidRDefault="00CB7168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5C1D85" w:rsidRDefault="005C1D85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5C1D85" w:rsidRDefault="005C1D85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5C1D85" w:rsidRDefault="005C1D85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5C1D85" w:rsidRDefault="005C1D85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5C1D85" w:rsidRDefault="005C1D85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5C1D85" w:rsidRDefault="005C1D85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9D500A" w:rsidRDefault="009D500A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9D500A" w:rsidRDefault="009D500A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9D500A" w:rsidRDefault="009D500A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5C1D85" w:rsidRDefault="005C1D85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3028B2" w:rsidRDefault="003028B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3028B2" w:rsidRDefault="003028B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CB7168" w:rsidRDefault="00CB7168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CB7168" w:rsidRDefault="00237A3C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  <w:r w:rsidRPr="00237A3C">
        <w:rPr>
          <w:color w:val="000000"/>
          <w:sz w:val="27"/>
          <w:szCs w:val="27"/>
        </w:rPr>
        <w:lastRenderedPageBreak/>
        <w:pict>
          <v:shape id="_x0000_i1033" type="#_x0000_t136" style="width:533.85pt;height:70.45pt" fillcolor="#7030a0" strokecolor="black [3213]">
            <v:shadow on="t" color="#b2b2b2" opacity="52429f" offset="3pt"/>
            <v:textpath style="font-family:&quot;Times New Roman&quot;;v-text-kern:t" trim="t" fitpath="t" string="6. Ведущая педагогическая идея"/>
          </v:shape>
        </w:pict>
      </w:r>
    </w:p>
    <w:p w:rsidR="00CB7168" w:rsidRDefault="00CB7168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DF5E0B" w:rsidRPr="00DF5E0B" w:rsidRDefault="00DF5E0B" w:rsidP="00DF5E0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5E0B">
        <w:rPr>
          <w:rFonts w:ascii="Times New Roman" w:hAnsi="Times New Roman" w:cs="Times New Roman"/>
          <w:sz w:val="28"/>
          <w:szCs w:val="28"/>
        </w:rPr>
        <w:t>Ведущая педагогическая идея опыта заключается в создании системы работы, которая предусматривает:</w:t>
      </w:r>
    </w:p>
    <w:p w:rsidR="00DF5E0B" w:rsidRPr="00DF5E0B" w:rsidRDefault="00DF5E0B" w:rsidP="00DF5E0B">
      <w:pPr>
        <w:jc w:val="both"/>
        <w:rPr>
          <w:rFonts w:ascii="Times New Roman" w:hAnsi="Times New Roman" w:cs="Times New Roman"/>
          <w:sz w:val="28"/>
          <w:szCs w:val="28"/>
        </w:rPr>
      </w:pPr>
      <w:r w:rsidRPr="00DF5E0B">
        <w:rPr>
          <w:rFonts w:ascii="Times New Roman" w:hAnsi="Times New Roman" w:cs="Times New Roman"/>
          <w:sz w:val="28"/>
          <w:szCs w:val="28"/>
        </w:rPr>
        <w:sym w:font="Symbol" w:char="F02D"/>
      </w:r>
      <w:r w:rsidRPr="00DF5E0B">
        <w:rPr>
          <w:rFonts w:ascii="Times New Roman" w:hAnsi="Times New Roman" w:cs="Times New Roman"/>
          <w:sz w:val="28"/>
          <w:szCs w:val="28"/>
        </w:rPr>
        <w:t xml:space="preserve"> максимальное разнообразие методов и приемов по автоматизации звуков;</w:t>
      </w:r>
    </w:p>
    <w:p w:rsidR="00DF5E0B" w:rsidRPr="00DF5E0B" w:rsidRDefault="00DF5E0B" w:rsidP="00DF5E0B">
      <w:pPr>
        <w:jc w:val="both"/>
        <w:rPr>
          <w:rFonts w:ascii="Times New Roman" w:hAnsi="Times New Roman" w:cs="Times New Roman"/>
          <w:sz w:val="28"/>
          <w:szCs w:val="28"/>
        </w:rPr>
      </w:pPr>
      <w:r w:rsidRPr="00DF5E0B">
        <w:rPr>
          <w:rFonts w:ascii="Times New Roman" w:hAnsi="Times New Roman" w:cs="Times New Roman"/>
          <w:sz w:val="28"/>
          <w:szCs w:val="28"/>
        </w:rPr>
        <w:sym w:font="Symbol" w:char="F02D"/>
      </w:r>
      <w:r w:rsidRPr="00DF5E0B">
        <w:rPr>
          <w:rFonts w:ascii="Times New Roman" w:hAnsi="Times New Roman" w:cs="Times New Roman"/>
          <w:sz w:val="28"/>
          <w:szCs w:val="28"/>
        </w:rPr>
        <w:t xml:space="preserve"> включение слухового, зрительного, двигательного и тактильного анализаторов ребёнка в этот процесс; </w:t>
      </w:r>
    </w:p>
    <w:p w:rsidR="00DF5E0B" w:rsidRPr="00DF5E0B" w:rsidRDefault="00DF5E0B" w:rsidP="00DF5E0B">
      <w:pPr>
        <w:jc w:val="both"/>
        <w:rPr>
          <w:rFonts w:ascii="Times New Roman" w:hAnsi="Times New Roman" w:cs="Times New Roman"/>
          <w:sz w:val="28"/>
          <w:szCs w:val="28"/>
        </w:rPr>
      </w:pPr>
      <w:r w:rsidRPr="00DF5E0B">
        <w:rPr>
          <w:rFonts w:ascii="Times New Roman" w:hAnsi="Times New Roman" w:cs="Times New Roman"/>
          <w:sz w:val="28"/>
          <w:szCs w:val="28"/>
        </w:rPr>
        <w:sym w:font="Symbol" w:char="F02D"/>
      </w:r>
      <w:r w:rsidRPr="00DF5E0B">
        <w:rPr>
          <w:rFonts w:ascii="Times New Roman" w:hAnsi="Times New Roman" w:cs="Times New Roman"/>
          <w:sz w:val="28"/>
          <w:szCs w:val="28"/>
        </w:rPr>
        <w:t>подбор наиболее эффективных игровых упражнений для осуществления коррекционной работы;</w:t>
      </w:r>
    </w:p>
    <w:p w:rsidR="00DF5E0B" w:rsidRPr="00DF5E0B" w:rsidRDefault="00DF5E0B" w:rsidP="00DF5E0B">
      <w:pPr>
        <w:jc w:val="both"/>
        <w:rPr>
          <w:rFonts w:ascii="Times New Roman" w:hAnsi="Times New Roman" w:cs="Times New Roman"/>
          <w:sz w:val="28"/>
          <w:szCs w:val="28"/>
        </w:rPr>
      </w:pPr>
      <w:r w:rsidRPr="00DF5E0B">
        <w:rPr>
          <w:rFonts w:ascii="Times New Roman" w:hAnsi="Times New Roman" w:cs="Times New Roman"/>
          <w:sz w:val="28"/>
          <w:szCs w:val="28"/>
        </w:rPr>
        <w:sym w:font="Symbol" w:char="F02D"/>
      </w:r>
      <w:r w:rsidRPr="00DF5E0B">
        <w:rPr>
          <w:rFonts w:ascii="Times New Roman" w:hAnsi="Times New Roman" w:cs="Times New Roman"/>
          <w:sz w:val="28"/>
          <w:szCs w:val="28"/>
        </w:rPr>
        <w:t>разработку системы игровых упражнений, используемых</w:t>
      </w:r>
    </w:p>
    <w:p w:rsidR="00DF5E0B" w:rsidRPr="00DF5E0B" w:rsidRDefault="00DF5E0B" w:rsidP="00DF5E0B">
      <w:pPr>
        <w:jc w:val="both"/>
        <w:rPr>
          <w:rFonts w:ascii="Times New Roman" w:hAnsi="Times New Roman" w:cs="Times New Roman"/>
          <w:sz w:val="28"/>
          <w:szCs w:val="28"/>
        </w:rPr>
      </w:pPr>
      <w:r w:rsidRPr="00DF5E0B">
        <w:rPr>
          <w:rFonts w:ascii="Times New Roman" w:hAnsi="Times New Roman" w:cs="Times New Roman"/>
          <w:sz w:val="28"/>
          <w:szCs w:val="28"/>
        </w:rPr>
        <w:t>в работе с детьми.</w:t>
      </w:r>
    </w:p>
    <w:p w:rsidR="00DF5E0B" w:rsidRPr="00DF5E0B" w:rsidRDefault="00DF5E0B" w:rsidP="00DF5E0B">
      <w:pPr>
        <w:jc w:val="both"/>
        <w:rPr>
          <w:rFonts w:ascii="Times New Roman" w:hAnsi="Times New Roman" w:cs="Times New Roman"/>
          <w:sz w:val="28"/>
          <w:szCs w:val="28"/>
        </w:rPr>
      </w:pPr>
      <w:r w:rsidRPr="00DF5E0B">
        <w:rPr>
          <w:rFonts w:ascii="Times New Roman" w:hAnsi="Times New Roman" w:cs="Times New Roman"/>
          <w:sz w:val="28"/>
          <w:szCs w:val="28"/>
        </w:rPr>
        <w:sym w:font="Symbol" w:char="F02D"/>
      </w:r>
      <w:r w:rsidRPr="00DF5E0B">
        <w:rPr>
          <w:rFonts w:ascii="Times New Roman" w:hAnsi="Times New Roman" w:cs="Times New Roman"/>
          <w:sz w:val="28"/>
          <w:szCs w:val="28"/>
        </w:rPr>
        <w:t xml:space="preserve">создание оптимальной предметно-развивающей среды; </w:t>
      </w:r>
    </w:p>
    <w:p w:rsidR="00DF5E0B" w:rsidRPr="00DF5E0B" w:rsidRDefault="00DF5E0B" w:rsidP="00DF5E0B">
      <w:pPr>
        <w:jc w:val="both"/>
        <w:rPr>
          <w:rFonts w:ascii="Times New Roman" w:hAnsi="Times New Roman" w:cs="Times New Roman"/>
          <w:sz w:val="28"/>
          <w:szCs w:val="28"/>
        </w:rPr>
      </w:pPr>
      <w:r w:rsidRPr="00DF5E0B">
        <w:rPr>
          <w:rFonts w:ascii="Times New Roman" w:hAnsi="Times New Roman" w:cs="Times New Roman"/>
          <w:sz w:val="28"/>
          <w:szCs w:val="28"/>
        </w:rPr>
        <w:sym w:font="Symbol" w:char="F02D"/>
      </w:r>
      <w:r w:rsidRPr="00DF5E0B">
        <w:rPr>
          <w:rFonts w:ascii="Times New Roman" w:hAnsi="Times New Roman" w:cs="Times New Roman"/>
          <w:sz w:val="28"/>
          <w:szCs w:val="28"/>
        </w:rPr>
        <w:t>произнесение речевого материала с одновременным</w:t>
      </w:r>
      <w:r w:rsidR="009D500A">
        <w:rPr>
          <w:rFonts w:ascii="Times New Roman" w:hAnsi="Times New Roman" w:cs="Times New Roman"/>
          <w:sz w:val="28"/>
          <w:szCs w:val="28"/>
        </w:rPr>
        <w:t xml:space="preserve"> </w:t>
      </w:r>
      <w:r w:rsidRPr="00DF5E0B">
        <w:rPr>
          <w:rFonts w:ascii="Times New Roman" w:hAnsi="Times New Roman" w:cs="Times New Roman"/>
          <w:sz w:val="28"/>
          <w:szCs w:val="28"/>
        </w:rPr>
        <w:t xml:space="preserve">выполнением различных движений; </w:t>
      </w:r>
    </w:p>
    <w:p w:rsidR="00DF5E0B" w:rsidRPr="00DF5E0B" w:rsidRDefault="00DF5E0B" w:rsidP="00DF5E0B">
      <w:pPr>
        <w:jc w:val="both"/>
        <w:rPr>
          <w:rFonts w:ascii="Times New Roman" w:hAnsi="Times New Roman" w:cs="Times New Roman"/>
          <w:sz w:val="28"/>
          <w:szCs w:val="28"/>
        </w:rPr>
      </w:pPr>
      <w:r w:rsidRPr="00DF5E0B">
        <w:rPr>
          <w:rFonts w:ascii="Times New Roman" w:hAnsi="Times New Roman" w:cs="Times New Roman"/>
          <w:sz w:val="28"/>
          <w:szCs w:val="28"/>
        </w:rPr>
        <w:sym w:font="Symbol" w:char="F02D"/>
      </w:r>
      <w:r w:rsidRPr="00DF5E0B">
        <w:rPr>
          <w:rFonts w:ascii="Times New Roman" w:hAnsi="Times New Roman" w:cs="Times New Roman"/>
          <w:sz w:val="28"/>
          <w:szCs w:val="28"/>
        </w:rPr>
        <w:t>создание</w:t>
      </w:r>
      <w:r w:rsidR="009D500A">
        <w:rPr>
          <w:rFonts w:ascii="Times New Roman" w:hAnsi="Times New Roman" w:cs="Times New Roman"/>
          <w:sz w:val="28"/>
          <w:szCs w:val="28"/>
        </w:rPr>
        <w:t xml:space="preserve"> </w:t>
      </w:r>
      <w:r w:rsidRPr="00DF5E0B">
        <w:rPr>
          <w:rFonts w:ascii="Times New Roman" w:hAnsi="Times New Roman" w:cs="Times New Roman"/>
          <w:sz w:val="28"/>
          <w:szCs w:val="28"/>
        </w:rPr>
        <w:t xml:space="preserve">игровой </w:t>
      </w:r>
      <w:r w:rsidR="009D500A" w:rsidRPr="00DF5E0B">
        <w:rPr>
          <w:rFonts w:ascii="Times New Roman" w:hAnsi="Times New Roman" w:cs="Times New Roman"/>
          <w:sz w:val="28"/>
          <w:szCs w:val="28"/>
        </w:rPr>
        <w:t>ситуации</w:t>
      </w:r>
      <w:r w:rsidRPr="00DF5E0B">
        <w:rPr>
          <w:rFonts w:ascii="Times New Roman" w:hAnsi="Times New Roman" w:cs="Times New Roman"/>
          <w:sz w:val="28"/>
          <w:szCs w:val="28"/>
        </w:rPr>
        <w:t xml:space="preserve"> соревновательных моментов в течение всего занятия.</w:t>
      </w:r>
    </w:p>
    <w:p w:rsidR="00DF5E0B" w:rsidRPr="00F9585C" w:rsidRDefault="00DF5E0B" w:rsidP="00DF5E0B">
      <w:pPr>
        <w:rPr>
          <w:sz w:val="28"/>
          <w:szCs w:val="28"/>
        </w:rPr>
      </w:pPr>
    </w:p>
    <w:p w:rsidR="00CB7168" w:rsidRDefault="00CB7168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CB7168" w:rsidRDefault="00CB7168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CB7168" w:rsidRDefault="00CB7168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CB7168" w:rsidRDefault="00CB7168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CB7168" w:rsidRDefault="00CB7168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17F18" w:rsidRDefault="00817F18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17F18" w:rsidRDefault="00817F18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17F18" w:rsidRDefault="00817F18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17F18" w:rsidRDefault="00817F18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17F18" w:rsidRDefault="00817F18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17F18" w:rsidRDefault="00817F18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17F18" w:rsidRDefault="00817F18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17F18" w:rsidRDefault="00817F18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17F18" w:rsidRDefault="00237A3C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  <w:r w:rsidRPr="00237A3C">
        <w:rPr>
          <w:color w:val="000000"/>
          <w:sz w:val="27"/>
          <w:szCs w:val="27"/>
        </w:rPr>
        <w:pict>
          <v:shape id="_x0000_i1034" type="#_x0000_t136" style="width:525.85pt;height:49.4pt" fillcolor="#7030a0" strokecolor="black [3213]">
            <v:shadow on="t" color="#b2b2b2" opacity="52429f" offset="3pt"/>
            <v:textpath style="font-family:&quot;Times New Roman&quot;;v-text-kern:t" trim="t" fitpath="t" string="7. Технология опыта&#10;"/>
          </v:shape>
        </w:pict>
      </w:r>
    </w:p>
    <w:p w:rsidR="00817F18" w:rsidRDefault="00817F18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6D1581" w:rsidRDefault="006D1581" w:rsidP="006D1581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1581">
        <w:rPr>
          <w:rFonts w:ascii="Times New Roman" w:hAnsi="Times New Roman" w:cs="Times New Roman"/>
          <w:color w:val="000000"/>
          <w:sz w:val="28"/>
          <w:szCs w:val="28"/>
        </w:rPr>
        <w:t>Коррекционная работа по формированию правильного звукопроизношения у детей состоит из следующих этапов: развитие артикуляционной моторики;</w:t>
      </w:r>
      <w:r w:rsidR="00202F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1581">
        <w:rPr>
          <w:rFonts w:ascii="Times New Roman" w:hAnsi="Times New Roman" w:cs="Times New Roman"/>
          <w:color w:val="000000"/>
          <w:sz w:val="28"/>
          <w:szCs w:val="28"/>
        </w:rPr>
        <w:t>отработка правильного произношения изолированных звуков; автоматизаци</w:t>
      </w:r>
      <w:r w:rsidR="009D500A">
        <w:rPr>
          <w:rFonts w:ascii="Times New Roman" w:hAnsi="Times New Roman" w:cs="Times New Roman"/>
          <w:color w:val="000000"/>
          <w:sz w:val="28"/>
          <w:szCs w:val="28"/>
        </w:rPr>
        <w:t>я звуков; дифференциация звуков, введения звуков в речь.</w:t>
      </w:r>
    </w:p>
    <w:p w:rsidR="00D960F1" w:rsidRDefault="00D960F1" w:rsidP="006D1581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0F1">
        <w:rPr>
          <w:rFonts w:ascii="Times New Roman" w:hAnsi="Times New Roman" w:cs="Times New Roman"/>
          <w:sz w:val="28"/>
          <w:szCs w:val="28"/>
        </w:rPr>
        <w:t xml:space="preserve">Коррекционная работа по автоматизации поставленных звуков у детей с речевыми нарушениями посредством использования дидактических игр и пособий включала 2 этапа.  </w:t>
      </w:r>
    </w:p>
    <w:p w:rsidR="00D960F1" w:rsidRDefault="00D960F1" w:rsidP="006D1581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0F1">
        <w:rPr>
          <w:rFonts w:ascii="Times New Roman" w:hAnsi="Times New Roman" w:cs="Times New Roman"/>
          <w:sz w:val="28"/>
          <w:szCs w:val="28"/>
        </w:rPr>
        <w:t xml:space="preserve">1. Ознакомительный, позволяющий решать следующие задачи: </w:t>
      </w:r>
    </w:p>
    <w:p w:rsidR="00D960F1" w:rsidRDefault="00D960F1" w:rsidP="006D1581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0F1">
        <w:rPr>
          <w:rFonts w:ascii="Times New Roman" w:hAnsi="Times New Roman" w:cs="Times New Roman"/>
          <w:sz w:val="28"/>
          <w:szCs w:val="28"/>
        </w:rPr>
        <w:t xml:space="preserve"> оз</w:t>
      </w:r>
      <w:r>
        <w:rPr>
          <w:rFonts w:ascii="Times New Roman" w:hAnsi="Times New Roman" w:cs="Times New Roman"/>
          <w:sz w:val="28"/>
          <w:szCs w:val="28"/>
        </w:rPr>
        <w:t>накомление детей с</w:t>
      </w:r>
      <w:r w:rsidR="00B47FF0">
        <w:rPr>
          <w:rFonts w:ascii="Times New Roman" w:hAnsi="Times New Roman" w:cs="Times New Roman"/>
          <w:sz w:val="28"/>
          <w:szCs w:val="28"/>
        </w:rPr>
        <w:t xml:space="preserve"> правилами при работе с игрой</w:t>
      </w:r>
      <w:r w:rsidRPr="00D960F1">
        <w:rPr>
          <w:rFonts w:ascii="Times New Roman" w:hAnsi="Times New Roman" w:cs="Times New Roman"/>
          <w:sz w:val="28"/>
          <w:szCs w:val="28"/>
        </w:rPr>
        <w:t xml:space="preserve">;  преодоление психологического барьера между ребѐнком и </w:t>
      </w:r>
      <w:r w:rsidR="001457D9">
        <w:rPr>
          <w:rFonts w:ascii="Times New Roman" w:hAnsi="Times New Roman" w:cs="Times New Roman"/>
          <w:sz w:val="28"/>
          <w:szCs w:val="28"/>
        </w:rPr>
        <w:t xml:space="preserve"> учителем-логопедом </w:t>
      </w:r>
      <w:r w:rsidRPr="00D960F1">
        <w:rPr>
          <w:rFonts w:ascii="Times New Roman" w:hAnsi="Times New Roman" w:cs="Times New Roman"/>
          <w:sz w:val="28"/>
          <w:szCs w:val="28"/>
        </w:rPr>
        <w:t xml:space="preserve">с помощью создания ситуации успеха;  </w:t>
      </w:r>
    </w:p>
    <w:p w:rsidR="001457D9" w:rsidRDefault="00D960F1" w:rsidP="006D1581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0F1">
        <w:rPr>
          <w:rFonts w:ascii="Times New Roman" w:hAnsi="Times New Roman" w:cs="Times New Roman"/>
          <w:sz w:val="28"/>
          <w:szCs w:val="28"/>
        </w:rPr>
        <w:t>2. Коррекционн</w:t>
      </w:r>
      <w:r w:rsidR="001457D9">
        <w:rPr>
          <w:rFonts w:ascii="Times New Roman" w:hAnsi="Times New Roman" w:cs="Times New Roman"/>
          <w:sz w:val="28"/>
          <w:szCs w:val="28"/>
        </w:rPr>
        <w:t xml:space="preserve">о-образовательный, включающий: </w:t>
      </w:r>
    </w:p>
    <w:p w:rsidR="00D960F1" w:rsidRDefault="00D960F1" w:rsidP="006D1581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0F1">
        <w:rPr>
          <w:rFonts w:ascii="Times New Roman" w:hAnsi="Times New Roman" w:cs="Times New Roman"/>
          <w:sz w:val="28"/>
          <w:szCs w:val="28"/>
        </w:rPr>
        <w:t xml:space="preserve"> з</w:t>
      </w:r>
      <w:r w:rsidR="001457D9">
        <w:rPr>
          <w:rFonts w:ascii="Times New Roman" w:hAnsi="Times New Roman" w:cs="Times New Roman"/>
          <w:sz w:val="28"/>
          <w:szCs w:val="28"/>
        </w:rPr>
        <w:t>накомство детей  с</w:t>
      </w:r>
      <w:r w:rsidRPr="00D960F1">
        <w:rPr>
          <w:rFonts w:ascii="Times New Roman" w:hAnsi="Times New Roman" w:cs="Times New Roman"/>
          <w:sz w:val="28"/>
          <w:szCs w:val="28"/>
        </w:rPr>
        <w:t xml:space="preserve"> играми и  пособиями по автоматизации звуков;  автоматизацию звуков с использованием  компьютерных</w:t>
      </w:r>
      <w:r w:rsidR="00C341CF">
        <w:rPr>
          <w:rFonts w:ascii="Times New Roman" w:hAnsi="Times New Roman" w:cs="Times New Roman"/>
          <w:sz w:val="28"/>
          <w:szCs w:val="28"/>
        </w:rPr>
        <w:t>,</w:t>
      </w:r>
      <w:r w:rsidRPr="00D960F1">
        <w:rPr>
          <w:rFonts w:ascii="Times New Roman" w:hAnsi="Times New Roman" w:cs="Times New Roman"/>
          <w:sz w:val="28"/>
          <w:szCs w:val="28"/>
        </w:rPr>
        <w:t xml:space="preserve"> дидактических игр и пособий;  </w:t>
      </w:r>
    </w:p>
    <w:p w:rsidR="00B47FF0" w:rsidRDefault="00B47FF0" w:rsidP="006D1581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FF0">
        <w:rPr>
          <w:rFonts w:ascii="Times New Roman" w:hAnsi="Times New Roman" w:cs="Times New Roman"/>
          <w:sz w:val="28"/>
          <w:szCs w:val="28"/>
        </w:rPr>
        <w:t>Дидактический материал</w:t>
      </w:r>
      <w:r w:rsidR="00C341CF">
        <w:rPr>
          <w:rFonts w:ascii="Times New Roman" w:hAnsi="Times New Roman" w:cs="Times New Roman"/>
          <w:sz w:val="28"/>
          <w:szCs w:val="28"/>
        </w:rPr>
        <w:t xml:space="preserve"> и  пособии обеспечивают</w:t>
      </w:r>
      <w:r w:rsidRPr="00B47FF0">
        <w:rPr>
          <w:rFonts w:ascii="Times New Roman" w:hAnsi="Times New Roman" w:cs="Times New Roman"/>
          <w:sz w:val="28"/>
          <w:szCs w:val="28"/>
        </w:rPr>
        <w:t xml:space="preserve"> возможность:  </w:t>
      </w:r>
    </w:p>
    <w:p w:rsidR="00B47FF0" w:rsidRDefault="00B47FF0" w:rsidP="00B47FF0">
      <w:pPr>
        <w:pStyle w:val="a9"/>
        <w:numPr>
          <w:ilvl w:val="0"/>
          <w:numId w:val="3"/>
        </w:numPr>
        <w:shd w:val="clear" w:color="auto" w:fill="FFFFFF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47FF0">
        <w:rPr>
          <w:rFonts w:ascii="Times New Roman" w:hAnsi="Times New Roman" w:cs="Times New Roman"/>
          <w:sz w:val="28"/>
          <w:szCs w:val="28"/>
        </w:rPr>
        <w:t>автоматизации изолированного звука;  автоматизации звуков в слогах (прямых, обратных слогах, где автоматизируемый звук находится между гласными, прямых и обратных слогах со стечением согласных);</w:t>
      </w:r>
    </w:p>
    <w:p w:rsidR="00B47FF0" w:rsidRDefault="00B47FF0" w:rsidP="00B47FF0">
      <w:pPr>
        <w:pStyle w:val="a9"/>
        <w:numPr>
          <w:ilvl w:val="0"/>
          <w:numId w:val="3"/>
        </w:numPr>
        <w:shd w:val="clear" w:color="auto" w:fill="FFFFFF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47FF0">
        <w:rPr>
          <w:rFonts w:ascii="Times New Roman" w:hAnsi="Times New Roman" w:cs="Times New Roman"/>
          <w:sz w:val="28"/>
          <w:szCs w:val="28"/>
        </w:rPr>
        <w:t xml:space="preserve">  автоматизации звуков в словах (с отрабатываемым звуком в начале, середине и конце слова;</w:t>
      </w:r>
    </w:p>
    <w:p w:rsidR="00B47FF0" w:rsidRDefault="00B47FF0" w:rsidP="00B47FF0">
      <w:pPr>
        <w:pStyle w:val="a9"/>
        <w:numPr>
          <w:ilvl w:val="0"/>
          <w:numId w:val="3"/>
        </w:numPr>
        <w:shd w:val="clear" w:color="auto" w:fill="FFFFFF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47FF0">
        <w:rPr>
          <w:rFonts w:ascii="Times New Roman" w:hAnsi="Times New Roman" w:cs="Times New Roman"/>
          <w:sz w:val="28"/>
          <w:szCs w:val="28"/>
        </w:rPr>
        <w:t xml:space="preserve"> имеющих несколько автоматизируемых звуков в разных частях слова); </w:t>
      </w:r>
    </w:p>
    <w:p w:rsidR="00B47FF0" w:rsidRDefault="00B47FF0" w:rsidP="00B47FF0">
      <w:pPr>
        <w:pStyle w:val="a9"/>
        <w:numPr>
          <w:ilvl w:val="0"/>
          <w:numId w:val="3"/>
        </w:numPr>
        <w:shd w:val="clear" w:color="auto" w:fill="FFFFFF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47FF0">
        <w:rPr>
          <w:rFonts w:ascii="Times New Roman" w:hAnsi="Times New Roman" w:cs="Times New Roman"/>
          <w:sz w:val="28"/>
          <w:szCs w:val="28"/>
        </w:rPr>
        <w:t xml:space="preserve"> автоматизации звука в словосочетаниях;  </w:t>
      </w:r>
    </w:p>
    <w:p w:rsidR="00B47FF0" w:rsidRDefault="00B47FF0" w:rsidP="00B47FF0">
      <w:pPr>
        <w:pStyle w:val="a9"/>
        <w:numPr>
          <w:ilvl w:val="0"/>
          <w:numId w:val="3"/>
        </w:numPr>
        <w:shd w:val="clear" w:color="auto" w:fill="FFFFFF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47FF0">
        <w:rPr>
          <w:rFonts w:ascii="Times New Roman" w:hAnsi="Times New Roman" w:cs="Times New Roman"/>
          <w:sz w:val="28"/>
          <w:szCs w:val="28"/>
        </w:rPr>
        <w:t xml:space="preserve">автоматизации звука в предложениях; </w:t>
      </w:r>
    </w:p>
    <w:p w:rsidR="00B47FF0" w:rsidRDefault="00B47FF0" w:rsidP="00B47FF0">
      <w:pPr>
        <w:pStyle w:val="a9"/>
        <w:numPr>
          <w:ilvl w:val="0"/>
          <w:numId w:val="3"/>
        </w:numPr>
        <w:shd w:val="clear" w:color="auto" w:fill="FFFFFF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47FF0">
        <w:rPr>
          <w:rFonts w:ascii="Times New Roman" w:hAnsi="Times New Roman" w:cs="Times New Roman"/>
          <w:sz w:val="28"/>
          <w:szCs w:val="28"/>
        </w:rPr>
        <w:t xml:space="preserve"> автоматизации звука в чистоговорках, стихах;  </w:t>
      </w:r>
    </w:p>
    <w:p w:rsidR="00B47FF0" w:rsidRPr="00B47FF0" w:rsidRDefault="00B47FF0" w:rsidP="00B47FF0">
      <w:pPr>
        <w:pStyle w:val="a9"/>
        <w:numPr>
          <w:ilvl w:val="0"/>
          <w:numId w:val="3"/>
        </w:numPr>
        <w:shd w:val="clear" w:color="auto" w:fill="FFFFFF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47FF0">
        <w:rPr>
          <w:rFonts w:ascii="Times New Roman" w:hAnsi="Times New Roman" w:cs="Times New Roman"/>
          <w:sz w:val="28"/>
          <w:szCs w:val="28"/>
        </w:rPr>
        <w:t xml:space="preserve">автоматизации звуков в связной речи. </w:t>
      </w:r>
    </w:p>
    <w:p w:rsidR="006D1581" w:rsidRPr="006D1581" w:rsidRDefault="006D1581" w:rsidP="006D1581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D1581">
        <w:rPr>
          <w:sz w:val="28"/>
          <w:szCs w:val="28"/>
        </w:rPr>
        <w:t xml:space="preserve">На всех этапах рекомендуется развивать мелкую моторику рук, внимание, память, мышление, усидчивость, целенаправленность, самоконтроль, фонематический слух, навыки звукового анализа, корректировать грамматическую сторону речи; </w:t>
      </w:r>
      <w:r w:rsidRPr="006D1581">
        <w:rPr>
          <w:sz w:val="28"/>
          <w:szCs w:val="28"/>
        </w:rPr>
        <w:lastRenderedPageBreak/>
        <w:t xml:space="preserve">включать упражнения на профилактику нарушения зрения, что подготовит ребенка к школе и поможет в дальнейшем ему хорошо учиться. </w:t>
      </w:r>
    </w:p>
    <w:p w:rsidR="006D1581" w:rsidRPr="006D1581" w:rsidRDefault="006D1581" w:rsidP="006D1581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D1581">
        <w:rPr>
          <w:sz w:val="28"/>
          <w:szCs w:val="28"/>
        </w:rPr>
        <w:t>Для автоматизации звука используются приемы отраженного повторения и самостоятельного называния языковых единиц по картинкам, схемам, символам.</w:t>
      </w:r>
      <w:r w:rsidRPr="006D1581">
        <w:rPr>
          <w:color w:val="000000"/>
          <w:sz w:val="28"/>
          <w:szCs w:val="28"/>
        </w:rPr>
        <w:t xml:space="preserve"> Достижению результата могут способствовать следующие условия работы:</w:t>
      </w:r>
    </w:p>
    <w:p w:rsidR="006D1581" w:rsidRPr="006D1581" w:rsidRDefault="006D1581" w:rsidP="006D1581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81">
        <w:rPr>
          <w:rFonts w:ascii="Times New Roman" w:hAnsi="Times New Roman" w:cs="Times New Roman"/>
          <w:color w:val="000000"/>
          <w:sz w:val="28"/>
          <w:szCs w:val="28"/>
        </w:rPr>
        <w:t>•  максимальное насыщение речевого материала изучаемым звуком;</w:t>
      </w:r>
    </w:p>
    <w:p w:rsidR="006D1581" w:rsidRPr="006D1581" w:rsidRDefault="006D1581" w:rsidP="006D1581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81">
        <w:rPr>
          <w:rFonts w:ascii="Times New Roman" w:hAnsi="Times New Roman" w:cs="Times New Roman"/>
          <w:color w:val="000000"/>
          <w:sz w:val="28"/>
          <w:szCs w:val="28"/>
        </w:rPr>
        <w:t>•  использование ритма и рифмы (рифмованный речевой материал способствует более продуктивной автоматизации звуков);</w:t>
      </w:r>
    </w:p>
    <w:p w:rsidR="006D1581" w:rsidRPr="006D1581" w:rsidRDefault="006D1581" w:rsidP="006D1581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81">
        <w:rPr>
          <w:rFonts w:ascii="Times New Roman" w:hAnsi="Times New Roman" w:cs="Times New Roman"/>
          <w:color w:val="000000"/>
          <w:sz w:val="28"/>
          <w:szCs w:val="28"/>
        </w:rPr>
        <w:t>•  занимательно-игровой и соревновательный характер речевых упражнений, повышающий речевую мотивацию детей;</w:t>
      </w:r>
    </w:p>
    <w:p w:rsidR="006D1581" w:rsidRPr="006D1581" w:rsidRDefault="006D1581" w:rsidP="006D1581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1581">
        <w:rPr>
          <w:rFonts w:ascii="Times New Roman" w:hAnsi="Times New Roman" w:cs="Times New Roman"/>
          <w:color w:val="000000"/>
          <w:sz w:val="28"/>
          <w:szCs w:val="28"/>
        </w:rPr>
        <w:t>• разнообразие речевых упражнений: слоговые цепочки, ряды слов, близких по звучанию, чистоговорки, словосочетания и предложения, содержащие изучаемый звук; считалки; скороговорки; рассказы; дидактические речевые игры; коррекционно-развивающие упражнения;</w:t>
      </w:r>
    </w:p>
    <w:p w:rsidR="006D1581" w:rsidRDefault="006D1581" w:rsidP="006D1581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1581">
        <w:rPr>
          <w:rFonts w:ascii="Times New Roman" w:hAnsi="Times New Roman" w:cs="Times New Roman"/>
          <w:color w:val="000000"/>
          <w:sz w:val="28"/>
          <w:szCs w:val="28"/>
        </w:rPr>
        <w:t>• сопровождение воспроизведения речевого материала действиями с предметами, пальчиковой гимнастикой, рисованием, движениями, игровыми действиями.</w:t>
      </w:r>
    </w:p>
    <w:p w:rsidR="001457D9" w:rsidRDefault="001457D9" w:rsidP="006D1581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57D9">
        <w:rPr>
          <w:rFonts w:ascii="Times New Roman" w:hAnsi="Times New Roman" w:cs="Times New Roman"/>
          <w:color w:val="000000"/>
          <w:sz w:val="28"/>
          <w:szCs w:val="28"/>
        </w:rPr>
        <w:t>Занимательная форма занятия, игровые приемы, смена видов заданий позволяют поддержать интерес детей - логопатов на протяжении определенного отрезка времени. Яркое, эстетичное оформление, любимые сказочные герои, забавные зверушки и волшебная атмосфера с первых секунд прочно  овладевают вниманием детей и делают занятие интересным и захватывающим.</w:t>
      </w:r>
    </w:p>
    <w:p w:rsidR="001457D9" w:rsidRDefault="001457D9" w:rsidP="006D1581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57D9" w:rsidRDefault="001457D9" w:rsidP="006D1581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72FE" w:rsidRDefault="009E72FE" w:rsidP="00202FC9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D85724" w:rsidRDefault="00D85724" w:rsidP="00202FC9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D85724" w:rsidRDefault="00D85724" w:rsidP="00202FC9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D85724" w:rsidRDefault="00D85724" w:rsidP="00202FC9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D85724" w:rsidRDefault="00D85724" w:rsidP="00202FC9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D85724" w:rsidRDefault="00D85724" w:rsidP="00202FC9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D85724" w:rsidRDefault="00D85724" w:rsidP="00202FC9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D85724" w:rsidRPr="00202FC9" w:rsidRDefault="00D85724" w:rsidP="00202FC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35107" w:rsidRDefault="00237A3C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  <w:r w:rsidRPr="00237A3C">
        <w:rPr>
          <w:color w:val="000000"/>
          <w:sz w:val="27"/>
          <w:szCs w:val="27"/>
        </w:rPr>
        <w:lastRenderedPageBreak/>
        <w:pict>
          <v:shape id="_x0000_i1035" type="#_x0000_t136" style="width:525.85pt;height:55.55pt" fillcolor="#7030a0" strokecolor="black [3213]">
            <v:shadow on="t" color="#b2b2b2" opacity="52429f" offset="3pt"/>
            <v:textpath style="font-family:&quot;Times New Roman&quot;;v-text-kern:t" trim="t" fitpath="t" string="8. Результативность опыта"/>
          </v:shape>
        </w:pict>
      </w:r>
    </w:p>
    <w:p w:rsidR="00D75F10" w:rsidRDefault="00741908" w:rsidP="00A22BFB">
      <w:pPr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07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коррекционно-развивающего воздействия посредством подобранного комплекса</w:t>
      </w:r>
      <w:r w:rsidRPr="00741908">
        <w:rPr>
          <w:color w:val="000000"/>
          <w:sz w:val="27"/>
          <w:szCs w:val="27"/>
        </w:rPr>
        <w:t xml:space="preserve"> </w:t>
      </w:r>
      <w:r w:rsidRPr="00D506BA">
        <w:rPr>
          <w:rFonts w:ascii="Times New Roman" w:hAnsi="Times New Roman" w:cs="Times New Roman"/>
          <w:color w:val="000000"/>
          <w:sz w:val="27"/>
          <w:szCs w:val="27"/>
        </w:rPr>
        <w:t>компьютерных,</w:t>
      </w:r>
      <w:r w:rsidR="00D506BA">
        <w:rPr>
          <w:rFonts w:ascii="Times New Roman" w:hAnsi="Times New Roman" w:cs="Times New Roman"/>
          <w:color w:val="000000"/>
          <w:sz w:val="27"/>
          <w:szCs w:val="27"/>
        </w:rPr>
        <w:t xml:space="preserve"> дидактических </w:t>
      </w:r>
      <w:r w:rsidRPr="00D506BA">
        <w:rPr>
          <w:rFonts w:ascii="Times New Roman" w:hAnsi="Times New Roman" w:cs="Times New Roman"/>
          <w:color w:val="000000"/>
          <w:sz w:val="27"/>
          <w:szCs w:val="27"/>
        </w:rPr>
        <w:t>пособий, игр с  песком</w:t>
      </w:r>
      <w:r w:rsidRPr="00507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способствующих автоматизации</w:t>
      </w:r>
      <w:r w:rsidR="00D50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свистящих звуков, у детей</w:t>
      </w:r>
      <w:r w:rsidRPr="00507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произошла успешная коррекция звукопроизноше</w:t>
      </w:r>
      <w:r w:rsidR="00EC0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 </w:t>
      </w:r>
      <w:r w:rsidR="00F4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период с 2015</w:t>
      </w:r>
      <w:r w:rsidR="00D75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-2016г.</w:t>
      </w:r>
      <w:r w:rsidR="00D75F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из  логопункта  было в</w:t>
      </w:r>
      <w:r w:rsidR="00D75F10">
        <w:rPr>
          <w:rFonts w:ascii="Times New Roman" w:hAnsi="Times New Roman" w:cs="Times New Roman"/>
          <w:color w:val="000000"/>
          <w:sz w:val="28"/>
          <w:szCs w:val="28"/>
        </w:rPr>
        <w:t>ыпущено 17</w:t>
      </w:r>
      <w:r w:rsidR="00D75F10">
        <w:rPr>
          <w:rFonts w:ascii="Times New Roman" w:eastAsia="Calibri" w:hAnsi="Times New Roman" w:cs="Times New Roman"/>
          <w:color w:val="000000"/>
          <w:sz w:val="28"/>
          <w:szCs w:val="28"/>
        </w:rPr>
        <w:t>д</w:t>
      </w:r>
      <w:r w:rsidR="00D75F10">
        <w:rPr>
          <w:rFonts w:ascii="Times New Roman" w:hAnsi="Times New Roman" w:cs="Times New Roman"/>
          <w:color w:val="000000"/>
          <w:sz w:val="28"/>
          <w:szCs w:val="28"/>
        </w:rPr>
        <w:t>етей. Из них с чистой речью -  50</w:t>
      </w:r>
      <w:r w:rsidR="00D75F10">
        <w:rPr>
          <w:rFonts w:ascii="Times New Roman" w:eastAsia="Calibri" w:hAnsi="Times New Roman" w:cs="Times New Roman"/>
          <w:color w:val="000000"/>
          <w:sz w:val="28"/>
          <w:szCs w:val="28"/>
        </w:rPr>
        <w:t>%</w:t>
      </w:r>
      <w:r w:rsidR="00D75F10">
        <w:rPr>
          <w:rFonts w:ascii="Times New Roman" w:hAnsi="Times New Roman" w:cs="Times New Roman"/>
          <w:color w:val="000000"/>
          <w:sz w:val="28"/>
          <w:szCs w:val="28"/>
        </w:rPr>
        <w:t>, со значительным улучшением – 41 %. А в 2017</w:t>
      </w:r>
      <w:r w:rsidR="00D75F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году при проведении в течение 2 лет систематической работы с использованием логопедических игр выпущено  </w:t>
      </w:r>
      <w:r w:rsidR="00D75F10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="00D75F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детей, с чистой речью - </w:t>
      </w:r>
      <w:r w:rsidR="00B96F83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D75F10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D75F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%, со значительным улучшением - 25 %.</w:t>
      </w:r>
    </w:p>
    <w:p w:rsidR="00E97059" w:rsidRPr="00E97059" w:rsidRDefault="00E97059" w:rsidP="00E97059">
      <w:pPr>
        <w:pStyle w:val="c1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Анкетирование родителей воспитанников по вопросу удовлетворенности работой учителя-логопеда, проведенное в мае  2016 г., показало следующее:  90 % опрошенных отметили возросший  интерес детей к логопедическим занятиям. 82 % родителей считают, что у ребенка произошли значительные улучшения в речевом развитии.</w:t>
      </w:r>
    </w:p>
    <w:p w:rsidR="00741908" w:rsidRPr="00507A8A" w:rsidRDefault="00A22BFB" w:rsidP="00A22BFB">
      <w:pPr>
        <w:shd w:val="clear" w:color="auto" w:fill="FFFFFF"/>
        <w:spacing w:after="0"/>
        <w:ind w:right="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741908" w:rsidRPr="00507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снизился процент детей, имеющих комплексные нарушения, среди кот</w:t>
      </w:r>
      <w:r w:rsidR="00D50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орых и нарушения произношения свист</w:t>
      </w:r>
      <w:r w:rsidR="00741908" w:rsidRPr="00507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ящих звуков (было 63%, стало 43%). Это говорит о том, что подобранные дидактические игры способст</w:t>
      </w:r>
      <w:r w:rsidR="009E7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вуют не только автоматизации свист</w:t>
      </w:r>
      <w:r w:rsidR="00741908" w:rsidRPr="00507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ящих звуков, но и помогают скорректировать иные нарушения звукопроизношения, работая целенаправленно и в комплексе.</w:t>
      </w:r>
    </w:p>
    <w:p w:rsidR="006D1581" w:rsidRPr="00A22BFB" w:rsidRDefault="006D1581" w:rsidP="00A22BF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1C3">
        <w:rPr>
          <w:rFonts w:ascii="Times New Roman" w:hAnsi="Times New Roman" w:cs="Times New Roman"/>
          <w:color w:val="000000"/>
          <w:sz w:val="28"/>
          <w:szCs w:val="28"/>
        </w:rPr>
        <w:t>В результате не только сокращаются сроки коррекции произносительных дефектов, но и заметно повышается уровень речевой готовности к школе детей 6-7 лет.</w:t>
      </w:r>
    </w:p>
    <w:p w:rsidR="006D1581" w:rsidRPr="00F9585C" w:rsidRDefault="006D1581" w:rsidP="00A22BFB">
      <w:pPr>
        <w:pStyle w:val="western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F9585C">
        <w:rPr>
          <w:sz w:val="28"/>
          <w:szCs w:val="28"/>
        </w:rPr>
        <w:t>Таким образом, применение разнообразных приемов автоматизации звуков способствует совершенствованию и повышению качественного показателя речевого развития детей дошкольного возраста с нарушениями речи и</w:t>
      </w:r>
      <w:r w:rsidRPr="00F9585C">
        <w:rPr>
          <w:color w:val="000000"/>
          <w:sz w:val="28"/>
          <w:szCs w:val="28"/>
        </w:rPr>
        <w:t xml:space="preserve"> способствует подготовке к обучению в школе, их успешной адаптации к образовательному процессу, развитию положительных личностных качеств.  </w:t>
      </w:r>
    </w:p>
    <w:p w:rsidR="00F36FF1" w:rsidRDefault="00F36FF1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9E72FE" w:rsidRDefault="009E72FE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730116" w:rsidRDefault="00730116" w:rsidP="00730116">
      <w:pPr>
        <w:pStyle w:val="a7"/>
        <w:shd w:val="clear" w:color="auto" w:fill="FFFFFF"/>
        <w:spacing w:after="144"/>
        <w:rPr>
          <w:color w:val="000000"/>
          <w:sz w:val="27"/>
          <w:szCs w:val="27"/>
        </w:rPr>
      </w:pPr>
    </w:p>
    <w:p w:rsidR="00A22BFB" w:rsidRDefault="00A22BFB" w:rsidP="00730116">
      <w:pPr>
        <w:pStyle w:val="a7"/>
        <w:shd w:val="clear" w:color="auto" w:fill="FFFFFF"/>
        <w:spacing w:after="144"/>
        <w:rPr>
          <w:color w:val="000000"/>
          <w:sz w:val="27"/>
          <w:szCs w:val="27"/>
        </w:rPr>
      </w:pPr>
    </w:p>
    <w:p w:rsidR="00A22BFB" w:rsidRPr="00730116" w:rsidRDefault="00A22BFB" w:rsidP="00730116">
      <w:pPr>
        <w:pStyle w:val="a7"/>
        <w:shd w:val="clear" w:color="auto" w:fill="FFFFFF"/>
        <w:spacing w:after="144"/>
        <w:rPr>
          <w:color w:val="000000"/>
          <w:sz w:val="27"/>
          <w:szCs w:val="27"/>
        </w:rPr>
      </w:pPr>
    </w:p>
    <w:p w:rsidR="009E72FE" w:rsidRDefault="009E72FE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A22BFB" w:rsidRDefault="00A22BFB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635107" w:rsidRDefault="00237A3C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  <w:r w:rsidRPr="00237A3C">
        <w:rPr>
          <w:color w:val="000000"/>
          <w:sz w:val="27"/>
          <w:szCs w:val="27"/>
        </w:rPr>
        <w:lastRenderedPageBreak/>
        <w:pict>
          <v:shape id="_x0000_i1036" type="#_x0000_t136" style="width:539.25pt;height:55.55pt" fillcolor="#7030a0" strokecolor="black [3213]">
            <v:shadow on="t" color="#b2b2b2" opacity="52429f" offset="3pt"/>
            <v:textpath style="font-family:&quot;Times New Roman&quot;;v-text-kern:t" trim="t" fitpath="t" string="9. Адресная направленность"/>
          </v:shape>
        </w:pict>
      </w:r>
    </w:p>
    <w:p w:rsidR="00635107" w:rsidRDefault="00635107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F36FF1" w:rsidRDefault="00F36FF1" w:rsidP="00F36FF1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9585C">
        <w:rPr>
          <w:sz w:val="28"/>
          <w:szCs w:val="28"/>
        </w:rPr>
        <w:t>Применение данного опыта возможно в системе</w:t>
      </w:r>
      <w:r>
        <w:rPr>
          <w:sz w:val="28"/>
          <w:szCs w:val="28"/>
        </w:rPr>
        <w:t xml:space="preserve"> образовательно-воспитательного </w:t>
      </w:r>
      <w:r w:rsidRPr="00F9585C">
        <w:rPr>
          <w:sz w:val="28"/>
          <w:szCs w:val="28"/>
        </w:rPr>
        <w:t>процесса. Данный опыт работы может быть полезен для учителей-логопедов и воспитателей дошкольных учреждений.</w:t>
      </w:r>
    </w:p>
    <w:p w:rsidR="00635107" w:rsidRDefault="00635107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635107" w:rsidRDefault="00635107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635107" w:rsidRDefault="00635107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635107" w:rsidRDefault="00635107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635107" w:rsidRDefault="00635107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635107" w:rsidRDefault="00635107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635107" w:rsidRDefault="00635107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635107" w:rsidRDefault="00635107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635107" w:rsidRDefault="00635107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635107" w:rsidRDefault="00635107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635107" w:rsidRDefault="00635107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635107" w:rsidRDefault="00635107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635107" w:rsidRDefault="00635107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635107" w:rsidRDefault="00635107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426BC2" w:rsidRDefault="00426BC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426BC2" w:rsidRDefault="00426BC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426BC2" w:rsidRDefault="00426BC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426BC2" w:rsidRDefault="00426BC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A22BFB" w:rsidRDefault="00A22BFB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A22BFB" w:rsidRDefault="00A22BFB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A22BFB" w:rsidRDefault="00A22BFB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A22BFB" w:rsidRDefault="00A22BFB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A22BFB" w:rsidRDefault="00A22BFB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A22BFB" w:rsidRDefault="00A22BFB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A22BFB" w:rsidRDefault="00A22BFB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1457D9" w:rsidRDefault="001457D9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635107" w:rsidRDefault="00237A3C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  <w:r w:rsidRPr="00237A3C">
        <w:rPr>
          <w:color w:val="000000"/>
          <w:sz w:val="27"/>
          <w:szCs w:val="27"/>
        </w:rPr>
        <w:lastRenderedPageBreak/>
        <w:pict>
          <v:shape id="_x0000_i1037" type="#_x0000_t136" style="width:538.45pt;height:58.6pt" fillcolor="#7030a0" strokecolor="black [3213]">
            <v:shadow on="t" color="#b2b2b2" opacity="52429f" offset="3pt"/>
            <v:textpath style="font-family:&quot;Times New Roman&quot;;v-text-kern:t" trim="t" fitpath="t" string="10. литература"/>
          </v:shape>
        </w:pict>
      </w:r>
    </w:p>
    <w:p w:rsidR="008E3942" w:rsidRPr="00741908" w:rsidRDefault="008E394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741908" w:rsidRPr="00741908" w:rsidRDefault="00741908" w:rsidP="00741908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12" w:lineRule="auto"/>
        <w:ind w:left="567" w:right="-142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41908">
        <w:rPr>
          <w:rFonts w:ascii="Times New Roman" w:hAnsi="Times New Roman" w:cs="Times New Roman"/>
          <w:iCs/>
          <w:spacing w:val="9"/>
          <w:sz w:val="28"/>
          <w:szCs w:val="28"/>
        </w:rPr>
        <w:t xml:space="preserve">Борисова Е.А. </w:t>
      </w:r>
      <w:r w:rsidRPr="00741908">
        <w:rPr>
          <w:rFonts w:ascii="Times New Roman" w:hAnsi="Times New Roman" w:cs="Times New Roman"/>
          <w:spacing w:val="9"/>
          <w:sz w:val="28"/>
          <w:szCs w:val="28"/>
        </w:rPr>
        <w:t xml:space="preserve">Индивидуальные логопедические занятия с дошкольниками. - М.: </w:t>
      </w:r>
      <w:r w:rsidRPr="00741908">
        <w:rPr>
          <w:rFonts w:ascii="Times New Roman" w:hAnsi="Times New Roman" w:cs="Times New Roman"/>
          <w:spacing w:val="2"/>
          <w:sz w:val="28"/>
          <w:szCs w:val="28"/>
        </w:rPr>
        <w:t>ТЦ Сфера, 2009.</w:t>
      </w:r>
    </w:p>
    <w:p w:rsidR="00741908" w:rsidRPr="00741908" w:rsidRDefault="00741908" w:rsidP="00741908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12" w:lineRule="auto"/>
        <w:ind w:left="567" w:right="-142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41908">
        <w:rPr>
          <w:rFonts w:ascii="Times New Roman" w:hAnsi="Times New Roman" w:cs="Times New Roman"/>
          <w:iCs/>
          <w:spacing w:val="5"/>
          <w:sz w:val="28"/>
          <w:szCs w:val="28"/>
        </w:rPr>
        <w:t xml:space="preserve">Ванюхина Г.А. </w:t>
      </w:r>
      <w:r w:rsidRPr="00741908">
        <w:rPr>
          <w:rFonts w:ascii="Times New Roman" w:hAnsi="Times New Roman" w:cs="Times New Roman"/>
          <w:spacing w:val="5"/>
          <w:sz w:val="28"/>
          <w:szCs w:val="28"/>
        </w:rPr>
        <w:t>Речецветик. - Екатеринбург: Старсо, 1993.</w:t>
      </w:r>
    </w:p>
    <w:p w:rsidR="00741908" w:rsidRPr="00741908" w:rsidRDefault="00741908" w:rsidP="00741908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12" w:lineRule="auto"/>
        <w:ind w:left="567" w:right="-142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41908">
        <w:rPr>
          <w:rFonts w:ascii="Times New Roman" w:hAnsi="Times New Roman" w:cs="Times New Roman"/>
          <w:iCs/>
          <w:spacing w:val="3"/>
          <w:sz w:val="28"/>
          <w:szCs w:val="28"/>
        </w:rPr>
        <w:t xml:space="preserve">Волкова Л.С. </w:t>
      </w:r>
      <w:r w:rsidRPr="00741908">
        <w:rPr>
          <w:rFonts w:ascii="Times New Roman" w:hAnsi="Times New Roman" w:cs="Times New Roman"/>
          <w:spacing w:val="3"/>
          <w:sz w:val="28"/>
          <w:szCs w:val="28"/>
        </w:rPr>
        <w:t>Логопедия. - М.: Просвещение, 1989.</w:t>
      </w:r>
    </w:p>
    <w:p w:rsidR="00741908" w:rsidRPr="00741908" w:rsidRDefault="00741908" w:rsidP="00741908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12" w:lineRule="auto"/>
        <w:ind w:left="567" w:right="-142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41908">
        <w:rPr>
          <w:rFonts w:ascii="Times New Roman" w:hAnsi="Times New Roman" w:cs="Times New Roman"/>
          <w:iCs/>
          <w:spacing w:val="9"/>
          <w:sz w:val="28"/>
          <w:szCs w:val="28"/>
        </w:rPr>
        <w:t>Герасимова А. Популярная логопедия. – М.: Айрис Пресс, 2008.</w:t>
      </w:r>
    </w:p>
    <w:p w:rsidR="00741908" w:rsidRPr="00741908" w:rsidRDefault="00741908" w:rsidP="00741908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12" w:lineRule="auto"/>
        <w:ind w:left="567" w:right="-142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41908">
        <w:rPr>
          <w:rFonts w:ascii="Times New Roman" w:hAnsi="Times New Roman" w:cs="Times New Roman"/>
          <w:iCs/>
          <w:spacing w:val="5"/>
          <w:sz w:val="28"/>
          <w:szCs w:val="28"/>
        </w:rPr>
        <w:t xml:space="preserve">Детари Л. </w:t>
      </w:r>
      <w:r w:rsidRPr="00741908">
        <w:rPr>
          <w:rFonts w:ascii="Times New Roman" w:hAnsi="Times New Roman" w:cs="Times New Roman"/>
          <w:spacing w:val="5"/>
          <w:sz w:val="28"/>
          <w:szCs w:val="28"/>
        </w:rPr>
        <w:t>Биологические ритмы. - М., 1984.</w:t>
      </w:r>
    </w:p>
    <w:p w:rsidR="00741908" w:rsidRPr="00741908" w:rsidRDefault="00741908" w:rsidP="00741908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12" w:lineRule="auto"/>
        <w:ind w:left="567" w:right="-142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41908">
        <w:rPr>
          <w:rFonts w:ascii="Times New Roman" w:hAnsi="Times New Roman" w:cs="Times New Roman"/>
          <w:iCs/>
          <w:sz w:val="28"/>
          <w:szCs w:val="28"/>
        </w:rPr>
        <w:t xml:space="preserve">Ефименкова Л.Н. </w:t>
      </w:r>
      <w:r w:rsidRPr="00741908">
        <w:rPr>
          <w:rFonts w:ascii="Times New Roman" w:hAnsi="Times New Roman" w:cs="Times New Roman"/>
          <w:sz w:val="28"/>
          <w:szCs w:val="28"/>
        </w:rPr>
        <w:t>Коррекция звуков речи у детей. - М.: Про</w:t>
      </w:r>
      <w:r w:rsidRPr="00741908">
        <w:rPr>
          <w:rFonts w:ascii="Times New Roman" w:hAnsi="Times New Roman" w:cs="Times New Roman"/>
          <w:sz w:val="28"/>
          <w:szCs w:val="28"/>
        </w:rPr>
        <w:softHyphen/>
      </w:r>
      <w:r w:rsidRPr="00741908">
        <w:rPr>
          <w:rFonts w:ascii="Times New Roman" w:hAnsi="Times New Roman" w:cs="Times New Roman"/>
          <w:spacing w:val="3"/>
          <w:sz w:val="28"/>
          <w:szCs w:val="28"/>
        </w:rPr>
        <w:t>свещение, 1987.</w:t>
      </w:r>
    </w:p>
    <w:p w:rsidR="00741908" w:rsidRPr="00741908" w:rsidRDefault="00741908" w:rsidP="00741908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12" w:lineRule="auto"/>
        <w:ind w:left="567" w:right="-142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41908">
        <w:rPr>
          <w:rFonts w:ascii="Times New Roman" w:hAnsi="Times New Roman" w:cs="Times New Roman"/>
          <w:iCs/>
          <w:spacing w:val="3"/>
          <w:sz w:val="28"/>
          <w:szCs w:val="28"/>
        </w:rPr>
        <w:t xml:space="preserve">Жукова Н.С. </w:t>
      </w:r>
      <w:r w:rsidRPr="00741908">
        <w:rPr>
          <w:rFonts w:ascii="Times New Roman" w:hAnsi="Times New Roman" w:cs="Times New Roman"/>
          <w:spacing w:val="3"/>
          <w:sz w:val="28"/>
          <w:szCs w:val="28"/>
        </w:rPr>
        <w:t>Преодоление общего недоразвития речи у до</w:t>
      </w:r>
      <w:r w:rsidRPr="00741908">
        <w:rPr>
          <w:rFonts w:ascii="Times New Roman" w:hAnsi="Times New Roman" w:cs="Times New Roman"/>
          <w:spacing w:val="3"/>
          <w:sz w:val="28"/>
          <w:szCs w:val="28"/>
        </w:rPr>
        <w:softHyphen/>
      </w:r>
      <w:r w:rsidRPr="00741908">
        <w:rPr>
          <w:rFonts w:ascii="Times New Roman" w:hAnsi="Times New Roman" w:cs="Times New Roman"/>
          <w:spacing w:val="5"/>
          <w:sz w:val="28"/>
          <w:szCs w:val="28"/>
        </w:rPr>
        <w:t>школьников. - М.: АРД ЛТД, 1998.</w:t>
      </w:r>
    </w:p>
    <w:p w:rsidR="00741908" w:rsidRPr="00741908" w:rsidRDefault="00741908" w:rsidP="00741908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12" w:lineRule="auto"/>
        <w:ind w:left="567" w:right="-142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41908">
        <w:rPr>
          <w:rFonts w:ascii="Times New Roman" w:hAnsi="Times New Roman" w:cs="Times New Roman"/>
          <w:iCs/>
          <w:spacing w:val="5"/>
          <w:sz w:val="28"/>
          <w:szCs w:val="28"/>
        </w:rPr>
        <w:t xml:space="preserve">Колесникова Е.В. </w:t>
      </w:r>
      <w:r w:rsidRPr="00741908">
        <w:rPr>
          <w:rFonts w:ascii="Times New Roman" w:hAnsi="Times New Roman" w:cs="Times New Roman"/>
          <w:spacing w:val="5"/>
          <w:sz w:val="28"/>
          <w:szCs w:val="28"/>
        </w:rPr>
        <w:t xml:space="preserve">Развитие фонематического слуха у детей </w:t>
      </w:r>
      <w:r w:rsidRPr="00741908">
        <w:rPr>
          <w:rFonts w:ascii="Times New Roman" w:hAnsi="Times New Roman" w:cs="Times New Roman"/>
          <w:spacing w:val="7"/>
          <w:sz w:val="28"/>
          <w:szCs w:val="28"/>
        </w:rPr>
        <w:t>4-5 лет. - М.: Гном-Пресс, 1999.</w:t>
      </w:r>
    </w:p>
    <w:p w:rsidR="00741908" w:rsidRPr="00741908" w:rsidRDefault="00741908" w:rsidP="00741908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12" w:lineRule="auto"/>
        <w:ind w:left="567" w:right="-142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41908">
        <w:rPr>
          <w:rFonts w:ascii="Times New Roman" w:hAnsi="Times New Roman" w:cs="Times New Roman"/>
          <w:spacing w:val="7"/>
          <w:sz w:val="28"/>
          <w:szCs w:val="28"/>
        </w:rPr>
        <w:t>Комарова Л.А. Автоматизация звуков в игровых упражнениях. М.: Издательство ГНОМ и Д, 2007.</w:t>
      </w:r>
    </w:p>
    <w:p w:rsidR="00741908" w:rsidRPr="00741908" w:rsidRDefault="00741908" w:rsidP="00741908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12" w:lineRule="auto"/>
        <w:ind w:left="567" w:right="-142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41908">
        <w:rPr>
          <w:rFonts w:ascii="Times New Roman" w:hAnsi="Times New Roman" w:cs="Times New Roman"/>
          <w:iCs/>
          <w:spacing w:val="5"/>
          <w:sz w:val="28"/>
          <w:szCs w:val="28"/>
        </w:rPr>
        <w:t>Кондратенко И.Ю. Произносим звуки правильно.</w:t>
      </w:r>
      <w:r w:rsidRPr="00741908">
        <w:rPr>
          <w:rFonts w:ascii="Times New Roman" w:hAnsi="Times New Roman" w:cs="Times New Roman"/>
          <w:iCs/>
          <w:spacing w:val="9"/>
          <w:sz w:val="28"/>
          <w:szCs w:val="28"/>
        </w:rPr>
        <w:t xml:space="preserve"> М.: Айрис Пресс, 2008.</w:t>
      </w:r>
    </w:p>
    <w:p w:rsidR="00741908" w:rsidRPr="00741908" w:rsidRDefault="00741908" w:rsidP="00741908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12" w:lineRule="auto"/>
        <w:ind w:left="567" w:right="-142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41908">
        <w:rPr>
          <w:rFonts w:ascii="Times New Roman" w:hAnsi="Times New Roman" w:cs="Times New Roman"/>
          <w:iCs/>
          <w:spacing w:val="5"/>
          <w:sz w:val="28"/>
          <w:szCs w:val="28"/>
        </w:rPr>
        <w:t>Крупенчук О.И. Стихи для развития речи. - СПб.: Литера, 2007.</w:t>
      </w:r>
    </w:p>
    <w:p w:rsidR="00741908" w:rsidRPr="00741908" w:rsidRDefault="00741908" w:rsidP="00741908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12" w:lineRule="auto"/>
        <w:ind w:left="567" w:right="-142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41908">
        <w:rPr>
          <w:rFonts w:ascii="Times New Roman" w:hAnsi="Times New Roman" w:cs="Times New Roman"/>
          <w:iCs/>
          <w:sz w:val="28"/>
          <w:szCs w:val="28"/>
        </w:rPr>
        <w:t xml:space="preserve">Лалаева Р.И. </w:t>
      </w:r>
      <w:r w:rsidRPr="00741908">
        <w:rPr>
          <w:rFonts w:ascii="Times New Roman" w:hAnsi="Times New Roman" w:cs="Times New Roman"/>
          <w:sz w:val="28"/>
          <w:szCs w:val="28"/>
        </w:rPr>
        <w:t>Коррекция общего недоразвития речи у до</w:t>
      </w:r>
      <w:r w:rsidRPr="00741908">
        <w:rPr>
          <w:rFonts w:ascii="Times New Roman" w:hAnsi="Times New Roman" w:cs="Times New Roman"/>
          <w:sz w:val="28"/>
          <w:szCs w:val="28"/>
        </w:rPr>
        <w:softHyphen/>
      </w:r>
      <w:r w:rsidRPr="00741908">
        <w:rPr>
          <w:rFonts w:ascii="Times New Roman" w:hAnsi="Times New Roman" w:cs="Times New Roman"/>
          <w:spacing w:val="3"/>
          <w:sz w:val="28"/>
          <w:szCs w:val="28"/>
        </w:rPr>
        <w:t>школьников. - СПб.: СОЮЗ, 1999.</w:t>
      </w:r>
    </w:p>
    <w:p w:rsidR="00741908" w:rsidRPr="00741908" w:rsidRDefault="00741908" w:rsidP="00741908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12" w:lineRule="auto"/>
        <w:ind w:left="567" w:right="-142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41908">
        <w:rPr>
          <w:rFonts w:ascii="Times New Roman" w:hAnsi="Times New Roman" w:cs="Times New Roman"/>
          <w:iCs/>
          <w:spacing w:val="4"/>
          <w:sz w:val="28"/>
          <w:szCs w:val="28"/>
        </w:rPr>
        <w:t xml:space="preserve">Лопухина И.С. </w:t>
      </w:r>
      <w:r w:rsidRPr="00741908">
        <w:rPr>
          <w:rFonts w:ascii="Times New Roman" w:hAnsi="Times New Roman" w:cs="Times New Roman"/>
          <w:spacing w:val="4"/>
          <w:sz w:val="28"/>
          <w:szCs w:val="28"/>
        </w:rPr>
        <w:t xml:space="preserve">Логопедия: 550 занимательных упражнений </w:t>
      </w:r>
      <w:r w:rsidRPr="00741908">
        <w:rPr>
          <w:rFonts w:ascii="Times New Roman" w:hAnsi="Times New Roman" w:cs="Times New Roman"/>
          <w:spacing w:val="5"/>
          <w:sz w:val="28"/>
          <w:szCs w:val="28"/>
        </w:rPr>
        <w:t>для развития речи. - М.: Аквариум, 1995.</w:t>
      </w:r>
    </w:p>
    <w:p w:rsidR="00741908" w:rsidRPr="00741908" w:rsidRDefault="00741908" w:rsidP="00741908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12" w:lineRule="auto"/>
        <w:ind w:left="567" w:right="-142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41908">
        <w:rPr>
          <w:rFonts w:ascii="Times New Roman" w:hAnsi="Times New Roman" w:cs="Times New Roman"/>
          <w:spacing w:val="-7"/>
          <w:sz w:val="28"/>
          <w:szCs w:val="28"/>
        </w:rPr>
        <w:t>Новиковская О.А. Скороговорки и чистоговорки для развития речи. - М.: Астрель, 2009.</w:t>
      </w:r>
    </w:p>
    <w:p w:rsidR="00741908" w:rsidRPr="00741908" w:rsidRDefault="00741908" w:rsidP="00741908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12" w:lineRule="auto"/>
        <w:ind w:left="567" w:right="-142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41908">
        <w:rPr>
          <w:rFonts w:ascii="Times New Roman" w:hAnsi="Times New Roman" w:cs="Times New Roman"/>
          <w:iCs/>
          <w:spacing w:val="8"/>
          <w:sz w:val="28"/>
          <w:szCs w:val="28"/>
        </w:rPr>
        <w:t xml:space="preserve">Сахарова И.И. Чистоговорки в картинках. - М.: ТЦ Сфера, 2008. </w:t>
      </w:r>
    </w:p>
    <w:p w:rsidR="00741908" w:rsidRPr="00741908" w:rsidRDefault="00741908" w:rsidP="00741908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12" w:lineRule="auto"/>
        <w:ind w:left="567" w:right="-142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41908">
        <w:rPr>
          <w:rFonts w:ascii="Times New Roman" w:hAnsi="Times New Roman" w:cs="Times New Roman"/>
          <w:iCs/>
          <w:spacing w:val="2"/>
          <w:sz w:val="28"/>
          <w:szCs w:val="28"/>
        </w:rPr>
        <w:t xml:space="preserve">Ткаченко Т.А. </w:t>
      </w:r>
      <w:r w:rsidRPr="00741908">
        <w:rPr>
          <w:rFonts w:ascii="Times New Roman" w:hAnsi="Times New Roman" w:cs="Times New Roman"/>
          <w:spacing w:val="2"/>
          <w:sz w:val="28"/>
          <w:szCs w:val="28"/>
        </w:rPr>
        <w:t>Если дошкольник плохо говорит. - СПб.: Де</w:t>
      </w:r>
      <w:r w:rsidRPr="00741908">
        <w:rPr>
          <w:rFonts w:ascii="Times New Roman" w:hAnsi="Times New Roman" w:cs="Times New Roman"/>
          <w:spacing w:val="2"/>
          <w:sz w:val="28"/>
          <w:szCs w:val="28"/>
        </w:rPr>
        <w:softHyphen/>
        <w:t>тство-Пресс, 1999.</w:t>
      </w:r>
    </w:p>
    <w:p w:rsidR="00741908" w:rsidRPr="00741908" w:rsidRDefault="00741908" w:rsidP="00741908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12" w:lineRule="auto"/>
        <w:ind w:left="567" w:right="-142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41908">
        <w:rPr>
          <w:rFonts w:ascii="Times New Roman" w:hAnsi="Times New Roman" w:cs="Times New Roman"/>
          <w:spacing w:val="3"/>
          <w:sz w:val="28"/>
          <w:szCs w:val="28"/>
        </w:rPr>
        <w:t>Ткаченко Т.</w:t>
      </w:r>
      <w:r w:rsidRPr="00741908">
        <w:rPr>
          <w:rFonts w:ascii="Times New Roman" w:hAnsi="Times New Roman" w:cs="Times New Roman"/>
          <w:sz w:val="28"/>
          <w:szCs w:val="28"/>
        </w:rPr>
        <w:t>А. Логопедическая энциклопедия. - М.: ООО ТД «Издательство Мир книги», 2008.</w:t>
      </w:r>
    </w:p>
    <w:p w:rsidR="00741908" w:rsidRPr="00741908" w:rsidRDefault="00741908" w:rsidP="00741908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12" w:lineRule="auto"/>
        <w:ind w:left="567" w:right="-142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41908">
        <w:rPr>
          <w:rFonts w:ascii="Times New Roman" w:hAnsi="Times New Roman" w:cs="Times New Roman"/>
          <w:iCs/>
          <w:spacing w:val="7"/>
          <w:sz w:val="28"/>
          <w:szCs w:val="28"/>
        </w:rPr>
        <w:t xml:space="preserve">Филичева  Т.Е.  </w:t>
      </w:r>
      <w:r w:rsidRPr="00741908">
        <w:rPr>
          <w:rFonts w:ascii="Times New Roman" w:hAnsi="Times New Roman" w:cs="Times New Roman"/>
          <w:spacing w:val="7"/>
          <w:sz w:val="28"/>
          <w:szCs w:val="28"/>
        </w:rPr>
        <w:t>Основы логопедии.  -  М.:  Просвещение,</w:t>
      </w:r>
      <w:r w:rsidRPr="00741908">
        <w:rPr>
          <w:rFonts w:ascii="Times New Roman" w:hAnsi="Times New Roman" w:cs="Times New Roman"/>
          <w:sz w:val="28"/>
          <w:szCs w:val="28"/>
        </w:rPr>
        <w:t>1989.</w:t>
      </w:r>
    </w:p>
    <w:p w:rsidR="00741908" w:rsidRPr="00741908" w:rsidRDefault="00741908" w:rsidP="00741908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12" w:lineRule="auto"/>
        <w:ind w:left="567" w:right="-142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41908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Фомичева М.Ф. </w:t>
      </w:r>
      <w:r w:rsidRPr="00741908">
        <w:rPr>
          <w:rFonts w:ascii="Times New Roman" w:hAnsi="Times New Roman" w:cs="Times New Roman"/>
          <w:spacing w:val="-1"/>
          <w:sz w:val="28"/>
          <w:szCs w:val="28"/>
        </w:rPr>
        <w:t xml:space="preserve">Воспитание у детей правильного произношения. </w:t>
      </w:r>
      <w:r w:rsidRPr="00741908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741908">
        <w:rPr>
          <w:rFonts w:ascii="Times New Roman" w:hAnsi="Times New Roman" w:cs="Times New Roman"/>
          <w:spacing w:val="16"/>
          <w:sz w:val="28"/>
          <w:szCs w:val="28"/>
        </w:rPr>
        <w:t>М.,1977.</w:t>
      </w:r>
    </w:p>
    <w:p w:rsidR="00741908" w:rsidRPr="00741908" w:rsidRDefault="00741908" w:rsidP="00741908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12" w:lineRule="auto"/>
        <w:ind w:left="567" w:right="-142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41908">
        <w:rPr>
          <w:rFonts w:ascii="Times New Roman" w:hAnsi="Times New Roman" w:cs="Times New Roman"/>
          <w:iCs/>
          <w:spacing w:val="8"/>
          <w:sz w:val="28"/>
          <w:szCs w:val="28"/>
        </w:rPr>
        <w:t xml:space="preserve">Хватцев М.Е. </w:t>
      </w:r>
      <w:r w:rsidRPr="00741908">
        <w:rPr>
          <w:rFonts w:ascii="Times New Roman" w:hAnsi="Times New Roman" w:cs="Times New Roman"/>
          <w:spacing w:val="8"/>
          <w:sz w:val="28"/>
          <w:szCs w:val="28"/>
        </w:rPr>
        <w:t>Логопедия: работа с дошкольниками. - М.:</w:t>
      </w:r>
      <w:r w:rsidRPr="00741908">
        <w:rPr>
          <w:rFonts w:ascii="Times New Roman" w:hAnsi="Times New Roman" w:cs="Times New Roman"/>
          <w:sz w:val="28"/>
          <w:szCs w:val="28"/>
        </w:rPr>
        <w:t xml:space="preserve"> </w:t>
      </w:r>
      <w:r w:rsidRPr="00741908">
        <w:rPr>
          <w:rFonts w:ascii="Times New Roman" w:hAnsi="Times New Roman" w:cs="Times New Roman"/>
          <w:spacing w:val="5"/>
          <w:sz w:val="28"/>
          <w:szCs w:val="28"/>
        </w:rPr>
        <w:t>Аквариум.</w:t>
      </w:r>
    </w:p>
    <w:p w:rsidR="00741908" w:rsidRPr="00741908" w:rsidRDefault="00741908" w:rsidP="00741908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12" w:lineRule="auto"/>
        <w:ind w:left="567" w:right="-142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41908">
        <w:rPr>
          <w:rFonts w:ascii="Times New Roman" w:hAnsi="Times New Roman" w:cs="Times New Roman"/>
          <w:iCs/>
          <w:spacing w:val="3"/>
          <w:sz w:val="28"/>
          <w:szCs w:val="28"/>
        </w:rPr>
        <w:t xml:space="preserve">Чуковский К.И. </w:t>
      </w:r>
      <w:r w:rsidRPr="00741908">
        <w:rPr>
          <w:rFonts w:ascii="Times New Roman" w:hAnsi="Times New Roman" w:cs="Times New Roman"/>
          <w:spacing w:val="3"/>
          <w:sz w:val="28"/>
          <w:szCs w:val="28"/>
        </w:rPr>
        <w:t>От двух до пяти. - М.: Педагогика, 1990.</w:t>
      </w:r>
    </w:p>
    <w:p w:rsidR="008E3942" w:rsidRPr="00741908" w:rsidRDefault="008E394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E3942" w:rsidRDefault="008E394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E3942" w:rsidRDefault="008E394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1457D9" w:rsidRPr="001A3B11" w:rsidRDefault="00237A3C" w:rsidP="001A3B11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  <w:r w:rsidRPr="00237A3C">
        <w:rPr>
          <w:color w:val="000000"/>
          <w:sz w:val="27"/>
          <w:szCs w:val="27"/>
        </w:rPr>
        <w:pict>
          <v:shape id="_x0000_i1038" type="#_x0000_t136" style="width:533.85pt;height:65.1pt" fillcolor="#7030a0" stroked="f">
            <v:shadow on="t" color="#b2b2b2" opacity="52429f" offset="3pt"/>
            <v:textpath style="font-family:&quot;Times New Roman&quot;;v-text-kern:t" trim="t" fitpath="t" string="Приложение"/>
          </v:shape>
        </w:pict>
      </w:r>
    </w:p>
    <w:p w:rsidR="001457D9" w:rsidRPr="006D1581" w:rsidRDefault="001457D9" w:rsidP="001457D9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1581">
        <w:rPr>
          <w:rFonts w:ascii="Times New Roman" w:hAnsi="Times New Roman" w:cs="Times New Roman"/>
          <w:color w:val="000000"/>
          <w:sz w:val="28"/>
          <w:szCs w:val="28"/>
        </w:rPr>
        <w:t xml:space="preserve">На этапе </w:t>
      </w:r>
      <w:r w:rsidRPr="006D1581">
        <w:rPr>
          <w:rFonts w:ascii="Times New Roman" w:hAnsi="Times New Roman" w:cs="Times New Roman"/>
          <w:b/>
          <w:color w:val="000000"/>
          <w:sz w:val="28"/>
          <w:szCs w:val="28"/>
        </w:rPr>
        <w:t>закрепления правильного произношения изолированного звука</w:t>
      </w:r>
      <w:r w:rsidRPr="006D1581">
        <w:rPr>
          <w:rFonts w:ascii="Times New Roman" w:hAnsi="Times New Roman" w:cs="Times New Roman"/>
          <w:color w:val="000000"/>
          <w:sz w:val="28"/>
          <w:szCs w:val="28"/>
        </w:rPr>
        <w:t xml:space="preserve"> используются следующие игры (персонажи игр меняются в зависимости от закрепляемого звука):</w:t>
      </w:r>
    </w:p>
    <w:p w:rsidR="001457D9" w:rsidRPr="006D1581" w:rsidRDefault="001457D9" w:rsidP="001457D9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D1581">
        <w:rPr>
          <w:rFonts w:ascii="Times New Roman" w:hAnsi="Times New Roman" w:cs="Times New Roman"/>
          <w:b/>
          <w:color w:val="000000"/>
          <w:sz w:val="28"/>
          <w:szCs w:val="28"/>
        </w:rPr>
        <w:t>Игра «Добавь любимый звук тигра (жука, куклы Сони, и т.д.)»</w:t>
      </w:r>
    </w:p>
    <w:p w:rsidR="001457D9" w:rsidRPr="006D1581" w:rsidRDefault="001457D9" w:rsidP="001457D9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1581">
        <w:rPr>
          <w:rFonts w:ascii="Times New Roman" w:hAnsi="Times New Roman" w:cs="Times New Roman"/>
          <w:color w:val="000000"/>
          <w:sz w:val="28"/>
          <w:szCs w:val="28"/>
        </w:rPr>
        <w:t>Ребенок добавляет звук в конце слова: Вот дедушка Его…р. Он несёт топо…р.</w:t>
      </w:r>
    </w:p>
    <w:p w:rsidR="001457D9" w:rsidRPr="006D1581" w:rsidRDefault="001457D9" w:rsidP="001457D9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D1581">
        <w:rPr>
          <w:rFonts w:ascii="Times New Roman" w:hAnsi="Times New Roman" w:cs="Times New Roman"/>
          <w:b/>
          <w:color w:val="000000"/>
          <w:sz w:val="28"/>
          <w:szCs w:val="28"/>
        </w:rPr>
        <w:t>Игры-шагалки</w:t>
      </w:r>
    </w:p>
    <w:p w:rsidR="001457D9" w:rsidRPr="006D1581" w:rsidRDefault="001457D9" w:rsidP="001457D9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1581">
        <w:rPr>
          <w:rFonts w:ascii="Times New Roman" w:hAnsi="Times New Roman" w:cs="Times New Roman"/>
          <w:color w:val="000000"/>
          <w:sz w:val="28"/>
          <w:szCs w:val="28"/>
        </w:rPr>
        <w:t>Ребенок шагает пальчиками по столу (по палочкам из строительного материала, по нарисованным ступенькам, по мостику из ракушек) и произносит закрепляемый звук.</w:t>
      </w:r>
    </w:p>
    <w:p w:rsidR="001457D9" w:rsidRPr="006D1581" w:rsidRDefault="001457D9" w:rsidP="001457D9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D1581">
        <w:rPr>
          <w:rFonts w:ascii="Times New Roman" w:hAnsi="Times New Roman" w:cs="Times New Roman"/>
          <w:b/>
          <w:color w:val="000000"/>
          <w:sz w:val="28"/>
          <w:szCs w:val="28"/>
        </w:rPr>
        <w:t>Игра «Тихо, громко и наоборот»</w:t>
      </w:r>
    </w:p>
    <w:p w:rsidR="001457D9" w:rsidRPr="006D1581" w:rsidRDefault="001457D9" w:rsidP="001457D9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1581">
        <w:rPr>
          <w:rFonts w:ascii="Times New Roman" w:hAnsi="Times New Roman" w:cs="Times New Roman"/>
          <w:color w:val="000000"/>
          <w:sz w:val="28"/>
          <w:szCs w:val="28"/>
        </w:rPr>
        <w:t>Звук произносится с различной громкостью с одновременным усилением и расслаблением сжатых в кулак кистей рук, медленным поднятием и опусканием рук или любыми другими упражнениями.</w:t>
      </w:r>
    </w:p>
    <w:p w:rsidR="001457D9" w:rsidRPr="006D1581" w:rsidRDefault="001457D9" w:rsidP="001457D9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D1581">
        <w:rPr>
          <w:rFonts w:ascii="Times New Roman" w:hAnsi="Times New Roman" w:cs="Times New Roman"/>
          <w:b/>
          <w:color w:val="000000"/>
          <w:sz w:val="28"/>
          <w:szCs w:val="28"/>
        </w:rPr>
        <w:t>Игра «Путаница»</w:t>
      </w:r>
    </w:p>
    <w:p w:rsidR="001A3B11" w:rsidRDefault="001457D9" w:rsidP="001A3B1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1581">
        <w:rPr>
          <w:rFonts w:ascii="Times New Roman" w:hAnsi="Times New Roman" w:cs="Times New Roman"/>
          <w:color w:val="000000"/>
          <w:sz w:val="28"/>
          <w:szCs w:val="28"/>
        </w:rPr>
        <w:t>Ребенок проводит пальчиком только по заданной дорожке (например, по жёлтой дорожке, по которой ползет змея) и несколько раз произносит автоматизируемый звук ш.</w:t>
      </w:r>
    </w:p>
    <w:p w:rsidR="001457D9" w:rsidRPr="001A3B11" w:rsidRDefault="001A3B11" w:rsidP="001A3B1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1457D9" w:rsidRPr="006D1581">
        <w:rPr>
          <w:rFonts w:ascii="Times New Roman" w:hAnsi="Times New Roman" w:cs="Times New Roman"/>
          <w:b/>
          <w:color w:val="000000"/>
          <w:sz w:val="28"/>
          <w:szCs w:val="28"/>
        </w:rPr>
        <w:t>Игра «Построй башню»</w:t>
      </w:r>
    </w:p>
    <w:p w:rsidR="001457D9" w:rsidRPr="006D1581" w:rsidRDefault="001457D9" w:rsidP="001457D9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1581">
        <w:rPr>
          <w:rFonts w:ascii="Times New Roman" w:hAnsi="Times New Roman" w:cs="Times New Roman"/>
          <w:color w:val="000000"/>
          <w:sz w:val="28"/>
          <w:szCs w:val="28"/>
        </w:rPr>
        <w:t>Произношение звука сопровождается выстраиванием башни из кубиков или конструктора (на каждый звук кладётся кирпичик.)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6D1581">
        <w:rPr>
          <w:b/>
          <w:color w:val="000000"/>
          <w:sz w:val="28"/>
          <w:szCs w:val="28"/>
        </w:rPr>
        <w:t>Игра «</w:t>
      </w:r>
      <w:r w:rsidRPr="006D1581">
        <w:rPr>
          <w:b/>
          <w:sz w:val="28"/>
          <w:szCs w:val="28"/>
        </w:rPr>
        <w:t>Мобильная игра с предметами» (название игры зависит от используемого материала)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D1581">
        <w:rPr>
          <w:sz w:val="28"/>
          <w:szCs w:val="28"/>
        </w:rPr>
        <w:t xml:space="preserve">Используется любой счетный материал (грибочки («Соберем грибы в корзинку»), пластмассовые рыбки «Аквариум» и т.д.). За каждое правильное произнесение звука логопед и ребенок берут себе по одной фигурке.   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6D1581">
        <w:rPr>
          <w:b/>
          <w:color w:val="000000"/>
          <w:sz w:val="28"/>
          <w:szCs w:val="28"/>
        </w:rPr>
        <w:t>Игра «</w:t>
      </w:r>
      <w:r w:rsidRPr="006D1581">
        <w:rPr>
          <w:b/>
          <w:sz w:val="28"/>
          <w:szCs w:val="28"/>
        </w:rPr>
        <w:t>Научи Незнайку»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D1581">
        <w:rPr>
          <w:sz w:val="28"/>
          <w:szCs w:val="28"/>
        </w:rPr>
        <w:t>Логопед берет игрушку (или пальчиковую куклу) и просит ребенка научить ее правильно произносить тот или иной звук или слог. Ребенок произносит звук, логопед озвучивает игрушку.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D1581">
        <w:rPr>
          <w:b/>
          <w:color w:val="000000"/>
          <w:sz w:val="28"/>
          <w:szCs w:val="28"/>
        </w:rPr>
        <w:lastRenderedPageBreak/>
        <w:t>Игра «</w:t>
      </w:r>
      <w:r w:rsidRPr="006D1581">
        <w:rPr>
          <w:b/>
          <w:sz w:val="28"/>
          <w:szCs w:val="28"/>
        </w:rPr>
        <w:t>Поедем, полетим, поплывём</w:t>
      </w:r>
      <w:r w:rsidRPr="006D1581">
        <w:rPr>
          <w:sz w:val="28"/>
          <w:szCs w:val="28"/>
        </w:rPr>
        <w:t>»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D1581">
        <w:rPr>
          <w:sz w:val="28"/>
          <w:szCs w:val="28"/>
        </w:rPr>
        <w:t xml:space="preserve">Логопед рисуют машину, от которой идёт извилистая дорожка к домику (деревцу, гаражу, скамейке и т.д.). Ребенок ставит палец на начало пути и, длительно произнося [р], ведет пальцем по дорожке. Для автоматизации звука [л] выбирается образ гудящего парохода; для [з] - комара; для [ж] - жука и т.д. 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6D1581">
        <w:rPr>
          <w:b/>
          <w:color w:val="000000"/>
          <w:sz w:val="28"/>
          <w:szCs w:val="28"/>
        </w:rPr>
        <w:t>Игра «</w:t>
      </w:r>
      <w:r w:rsidRPr="006D1581">
        <w:rPr>
          <w:b/>
          <w:sz w:val="28"/>
          <w:szCs w:val="28"/>
        </w:rPr>
        <w:t>Рисуем забор»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  <w:r w:rsidRPr="006D1581">
        <w:rPr>
          <w:sz w:val="28"/>
          <w:szCs w:val="28"/>
        </w:rPr>
        <w:t>Ребенок произносит звуки и рисует забор.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D1581">
        <w:rPr>
          <w:color w:val="000000"/>
          <w:sz w:val="28"/>
          <w:szCs w:val="28"/>
        </w:rPr>
        <w:t xml:space="preserve">На этапе закрепления </w:t>
      </w:r>
      <w:r w:rsidRPr="006D1581">
        <w:rPr>
          <w:b/>
          <w:color w:val="000000"/>
          <w:sz w:val="28"/>
          <w:szCs w:val="28"/>
        </w:rPr>
        <w:t>правильного произношения звука в слогах</w:t>
      </w:r>
      <w:r w:rsidRPr="006D1581">
        <w:rPr>
          <w:color w:val="000000"/>
          <w:sz w:val="28"/>
          <w:szCs w:val="28"/>
        </w:rPr>
        <w:t xml:space="preserve"> дети испытывают определённые трудности, так как с</w:t>
      </w:r>
      <w:r w:rsidRPr="006D1581">
        <w:rPr>
          <w:sz w:val="28"/>
          <w:szCs w:val="28"/>
        </w:rPr>
        <w:t xml:space="preserve">логи лишены смысла, и отдельный слог не вызывает у ребенка конкретного образа, не осознается им как структурный компонент речевого высказывания.  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D1581">
        <w:rPr>
          <w:sz w:val="28"/>
          <w:szCs w:val="28"/>
        </w:rPr>
        <w:t>Использование следующих игровых приемов поможет эффективно провести этап закрепления правильного произношения звука в слогах.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6D1581">
        <w:rPr>
          <w:b/>
          <w:color w:val="000000"/>
          <w:sz w:val="28"/>
          <w:szCs w:val="28"/>
        </w:rPr>
        <w:t>Игра «</w:t>
      </w:r>
      <w:r w:rsidRPr="006D1581">
        <w:rPr>
          <w:b/>
          <w:sz w:val="28"/>
          <w:szCs w:val="28"/>
        </w:rPr>
        <w:t>Пальчикиздороваются»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6D1581">
        <w:rPr>
          <w:sz w:val="28"/>
          <w:szCs w:val="28"/>
        </w:rPr>
        <w:t>Ребенок большим пальцем поочередно прикасается к указательному, среднему, безымянному, мизинцу. Одновременно он произносит заданный слог. Логопед следит за правильностью произношения и точностью движений пальцев рук ребенка</w:t>
      </w:r>
      <w:r w:rsidRPr="006D1581">
        <w:rPr>
          <w:b/>
          <w:sz w:val="28"/>
          <w:szCs w:val="28"/>
        </w:rPr>
        <w:t>.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D1581">
        <w:rPr>
          <w:b/>
          <w:color w:val="000000"/>
          <w:sz w:val="28"/>
          <w:szCs w:val="28"/>
        </w:rPr>
        <w:t>Игра «</w:t>
      </w:r>
      <w:r w:rsidRPr="006D1581">
        <w:rPr>
          <w:b/>
          <w:sz w:val="28"/>
          <w:szCs w:val="28"/>
        </w:rPr>
        <w:t>Шагай по дорожке»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D1581">
        <w:rPr>
          <w:sz w:val="28"/>
          <w:szCs w:val="28"/>
        </w:rPr>
        <w:t xml:space="preserve">На столе разложены картинки. Указательным и средним пальцами ребенок «шагает» по столу к лежащей там картинке, произнося на каждый «шаг» первый слог в названии этой картинки. 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6D1581">
        <w:rPr>
          <w:b/>
          <w:color w:val="000000"/>
          <w:sz w:val="28"/>
          <w:szCs w:val="28"/>
        </w:rPr>
        <w:t>Игра «</w:t>
      </w:r>
      <w:r w:rsidRPr="006D1581">
        <w:rPr>
          <w:b/>
          <w:sz w:val="28"/>
          <w:szCs w:val="28"/>
        </w:rPr>
        <w:t>Щелбанчики»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D1581">
        <w:rPr>
          <w:sz w:val="28"/>
          <w:szCs w:val="28"/>
        </w:rPr>
        <w:t>Ребёнок делает «щелбанчики» поочередно пальцами правой руки и произносит слоги.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6D1581">
        <w:rPr>
          <w:b/>
          <w:color w:val="000000"/>
          <w:sz w:val="28"/>
          <w:szCs w:val="28"/>
        </w:rPr>
        <w:t>Игра «</w:t>
      </w:r>
      <w:r w:rsidRPr="006D1581">
        <w:rPr>
          <w:b/>
          <w:sz w:val="28"/>
          <w:szCs w:val="28"/>
        </w:rPr>
        <w:t>Забьём гол в ворота»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D1581">
        <w:rPr>
          <w:sz w:val="28"/>
          <w:szCs w:val="28"/>
        </w:rPr>
        <w:t>Забивает мяч (ватный шарик) в ворота, произнося слоги.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6D1581">
        <w:rPr>
          <w:b/>
          <w:color w:val="000000"/>
          <w:sz w:val="28"/>
          <w:szCs w:val="28"/>
        </w:rPr>
        <w:t>Игра «</w:t>
      </w:r>
      <w:r w:rsidRPr="006D1581">
        <w:rPr>
          <w:b/>
          <w:sz w:val="28"/>
          <w:szCs w:val="28"/>
        </w:rPr>
        <w:t>Дойди до окна»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D1581">
        <w:rPr>
          <w:sz w:val="28"/>
          <w:szCs w:val="28"/>
        </w:rPr>
        <w:t xml:space="preserve">Ребенок стоит, руки на поясе. Логопед предлагает ему дойти по комнате до окна, на каждый шаг повторяя заданный слог или ряд слогов.  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6D1581">
        <w:rPr>
          <w:b/>
          <w:color w:val="000000"/>
          <w:sz w:val="28"/>
          <w:szCs w:val="28"/>
        </w:rPr>
        <w:t>Игра «</w:t>
      </w:r>
      <w:r w:rsidRPr="006D1581">
        <w:rPr>
          <w:b/>
          <w:sz w:val="28"/>
          <w:szCs w:val="28"/>
        </w:rPr>
        <w:t>Прокати мяч»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D1581">
        <w:rPr>
          <w:sz w:val="28"/>
          <w:szCs w:val="28"/>
        </w:rPr>
        <w:t>Логопед предлагает ребенку прокатить по полу мяч из одного конца кабинета в другой, произнося при этом заданный звук. Используется для автоматизации шипящих, свистящих и сонорных звуков. Также ребенок может подбрасывать мяч вверх.</w:t>
      </w:r>
    </w:p>
    <w:p w:rsidR="001457D9" w:rsidRPr="006D1581" w:rsidRDefault="001457D9" w:rsidP="001457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81">
        <w:rPr>
          <w:rFonts w:ascii="Times New Roman" w:hAnsi="Times New Roman" w:cs="Times New Roman"/>
          <w:b/>
          <w:color w:val="000000"/>
          <w:sz w:val="28"/>
          <w:szCs w:val="28"/>
        </w:rPr>
        <w:t>Игра «</w:t>
      </w:r>
      <w:r w:rsidRPr="006D1581">
        <w:rPr>
          <w:rFonts w:ascii="Times New Roman" w:hAnsi="Times New Roman" w:cs="Times New Roman"/>
          <w:b/>
          <w:sz w:val="28"/>
          <w:szCs w:val="28"/>
        </w:rPr>
        <w:t>Песенка</w:t>
      </w:r>
      <w:r w:rsidRPr="006D1581">
        <w:rPr>
          <w:rFonts w:ascii="Times New Roman" w:hAnsi="Times New Roman" w:cs="Times New Roman"/>
          <w:sz w:val="28"/>
          <w:szCs w:val="28"/>
        </w:rPr>
        <w:t>»</w:t>
      </w:r>
    </w:p>
    <w:p w:rsidR="001457D9" w:rsidRPr="006D1581" w:rsidRDefault="001457D9" w:rsidP="001457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81">
        <w:rPr>
          <w:rFonts w:ascii="Times New Roman" w:hAnsi="Times New Roman" w:cs="Times New Roman"/>
          <w:sz w:val="28"/>
          <w:szCs w:val="28"/>
        </w:rPr>
        <w:t>Ребенок поет знакомую песенку, используя вместо слов слоги с отрабатываемым звуком.</w:t>
      </w:r>
    </w:p>
    <w:p w:rsidR="001457D9" w:rsidRPr="006D1581" w:rsidRDefault="001457D9" w:rsidP="001457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81">
        <w:rPr>
          <w:rFonts w:ascii="Times New Roman" w:hAnsi="Times New Roman" w:cs="Times New Roman"/>
          <w:b/>
          <w:color w:val="000000"/>
          <w:sz w:val="28"/>
          <w:szCs w:val="28"/>
        </w:rPr>
        <w:t>Игра «</w:t>
      </w:r>
      <w:r w:rsidRPr="006D1581">
        <w:rPr>
          <w:rFonts w:ascii="Times New Roman" w:hAnsi="Times New Roman" w:cs="Times New Roman"/>
          <w:b/>
          <w:sz w:val="28"/>
          <w:szCs w:val="28"/>
        </w:rPr>
        <w:t>Эхо»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6D1581">
        <w:rPr>
          <w:sz w:val="28"/>
          <w:szCs w:val="28"/>
        </w:rPr>
        <w:lastRenderedPageBreak/>
        <w:t xml:space="preserve">Ребенок повторить слоги и серии слогов. Упражнение хорошо развивает память и слоговую структуру речи. Затем ребенок сам придумает и назовет слоги для логопеда. 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D1581">
        <w:rPr>
          <w:b/>
          <w:sz w:val="28"/>
          <w:szCs w:val="28"/>
        </w:rPr>
        <w:t>Игра «Доскажи словечко</w:t>
      </w:r>
      <w:r w:rsidRPr="006D1581">
        <w:rPr>
          <w:sz w:val="28"/>
          <w:szCs w:val="28"/>
        </w:rPr>
        <w:t>»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D1581">
        <w:rPr>
          <w:sz w:val="28"/>
          <w:szCs w:val="28"/>
        </w:rPr>
        <w:t>По картинкам (или без опоры на картинки) ребенок добавляет недостающий слог: Мы положим в салат красный поми…дор.</w:t>
      </w:r>
    </w:p>
    <w:p w:rsidR="001457D9" w:rsidRPr="006D1581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D1581">
        <w:rPr>
          <w:sz w:val="28"/>
          <w:szCs w:val="28"/>
        </w:rPr>
        <w:t xml:space="preserve">Когда работа по автоматизации достигает этапа </w:t>
      </w:r>
      <w:r w:rsidRPr="006D1581">
        <w:rPr>
          <w:b/>
          <w:sz w:val="28"/>
          <w:szCs w:val="28"/>
        </w:rPr>
        <w:t>закрепления правильного произношения звуков в словах,</w:t>
      </w:r>
      <w:r w:rsidRPr="006D1581">
        <w:rPr>
          <w:sz w:val="28"/>
          <w:szCs w:val="28"/>
        </w:rPr>
        <w:t xml:space="preserve"> можно значительно разнообразить занятия, используя картинный материал. Задания обычно требуют многократного повторения. Результат занятий во многом зависит от того, насколько удастся превратить скучную работу над звуком в совместную и увлекательную игру. Игра позволяет выполнить основную задачу: закрепить правильное произношение звука, но в то же время сместить акцент с собственно произносительной стороны речи на решение более интересных задач – «придумай», «запомни», «найди».  </w:t>
      </w:r>
    </w:p>
    <w:p w:rsidR="001457D9" w:rsidRPr="00202FC9" w:rsidRDefault="001457D9" w:rsidP="001457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FC9">
        <w:rPr>
          <w:rFonts w:ascii="Times New Roman" w:hAnsi="Times New Roman" w:cs="Times New Roman"/>
          <w:sz w:val="28"/>
          <w:szCs w:val="28"/>
        </w:rPr>
        <w:t xml:space="preserve">Автоматизация звука в словах – это выработка нового навыка, требующая длительной систематической тренировки. Поэтому на каждое положение звука в слове подбираются слова – названия картинок. Наряду с развитием фонетико-фонематической стороны речи, на этапе автоматизации звуков в словах происходит обогащение словаря и формирование грамматического строя речи. 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Вот самые эффективные, на мой взгляд,</w:t>
      </w:r>
      <w:r w:rsidRPr="00F9585C">
        <w:rPr>
          <w:sz w:val="28"/>
          <w:szCs w:val="28"/>
        </w:rPr>
        <w:t xml:space="preserve"> игр</w:t>
      </w:r>
      <w:r>
        <w:rPr>
          <w:sz w:val="28"/>
          <w:szCs w:val="28"/>
        </w:rPr>
        <w:t>ы</w:t>
      </w:r>
      <w:r w:rsidRPr="00F9585C">
        <w:rPr>
          <w:sz w:val="28"/>
          <w:szCs w:val="28"/>
        </w:rPr>
        <w:t xml:space="preserve"> на этапе автоматиза</w:t>
      </w:r>
      <w:r>
        <w:rPr>
          <w:sz w:val="28"/>
          <w:szCs w:val="28"/>
        </w:rPr>
        <w:t>ции звука в словах</w:t>
      </w:r>
      <w:r w:rsidRPr="00F9585C">
        <w:rPr>
          <w:sz w:val="28"/>
          <w:szCs w:val="28"/>
        </w:rPr>
        <w:t xml:space="preserve">. 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Игра «</w:t>
      </w:r>
      <w:r>
        <w:rPr>
          <w:b/>
          <w:sz w:val="28"/>
          <w:szCs w:val="28"/>
        </w:rPr>
        <w:t>Рыболов»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585C">
        <w:rPr>
          <w:b/>
          <w:sz w:val="28"/>
          <w:szCs w:val="28"/>
        </w:rPr>
        <w:t xml:space="preserve"> - «</w:t>
      </w:r>
      <w:r w:rsidRPr="00F9585C">
        <w:rPr>
          <w:sz w:val="28"/>
          <w:szCs w:val="28"/>
        </w:rPr>
        <w:t>Поймай» картинку удочкой, как рыбак ловит рыбу, назови её. Переверни картинки. Вспомни их названия.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Игра «</w:t>
      </w:r>
      <w:r>
        <w:rPr>
          <w:b/>
          <w:sz w:val="28"/>
          <w:szCs w:val="28"/>
        </w:rPr>
        <w:t>Добавь слово»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9585C">
        <w:rPr>
          <w:sz w:val="28"/>
          <w:szCs w:val="28"/>
        </w:rPr>
        <w:t>Добавь слово, немного изменяя его: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9585C">
        <w:rPr>
          <w:sz w:val="28"/>
          <w:szCs w:val="28"/>
        </w:rPr>
        <w:t>На ветке сидит…сорока. Покорми длиннохвостую …сороку. Мы любуемся красивой…сорокой и т.д.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Игра «</w:t>
      </w:r>
      <w:r>
        <w:rPr>
          <w:b/>
          <w:sz w:val="28"/>
          <w:szCs w:val="28"/>
        </w:rPr>
        <w:t>Запомни, повтори»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Ребенок запоминает</w:t>
      </w:r>
      <w:r w:rsidRPr="00F9585C">
        <w:rPr>
          <w:sz w:val="28"/>
          <w:szCs w:val="28"/>
        </w:rPr>
        <w:t xml:space="preserve"> и повто</w:t>
      </w:r>
      <w:r>
        <w:rPr>
          <w:sz w:val="28"/>
          <w:szCs w:val="28"/>
        </w:rPr>
        <w:t>ряет по памяти несколько слов (с опорой на картинки или без опоры</w:t>
      </w:r>
      <w:r w:rsidRPr="00F9585C">
        <w:rPr>
          <w:sz w:val="28"/>
          <w:szCs w:val="28"/>
        </w:rPr>
        <w:t>).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Игра «</w:t>
      </w:r>
      <w:r>
        <w:rPr>
          <w:b/>
          <w:sz w:val="28"/>
          <w:szCs w:val="28"/>
        </w:rPr>
        <w:t>Отгадай загадку»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9585C">
        <w:rPr>
          <w:sz w:val="28"/>
          <w:szCs w:val="28"/>
        </w:rPr>
        <w:t>Используем ноутбук.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–</w:t>
      </w:r>
      <w:r w:rsidRPr="00F9585C">
        <w:rPr>
          <w:sz w:val="28"/>
          <w:szCs w:val="28"/>
        </w:rPr>
        <w:t xml:space="preserve"> Отгадай загадку. Если ты правильно угадаешь, на экране появится отгадка.</w:t>
      </w:r>
    </w:p>
    <w:p w:rsidR="001457D9" w:rsidRDefault="001457D9" w:rsidP="001457D9">
      <w:pPr>
        <w:pStyle w:val="a7"/>
        <w:spacing w:before="0" w:beforeAutospacing="0" w:after="0" w:afterAutospacing="0" w:line="276" w:lineRule="auto"/>
        <w:ind w:firstLine="720"/>
        <w:jc w:val="both"/>
        <w:rPr>
          <w:bCs/>
          <w:sz w:val="28"/>
          <w:szCs w:val="28"/>
        </w:rPr>
      </w:pPr>
      <w:r w:rsidRPr="00F9585C">
        <w:rPr>
          <w:b/>
          <w:bCs/>
          <w:sz w:val="28"/>
          <w:szCs w:val="28"/>
        </w:rPr>
        <w:t>Игры-путешествия</w:t>
      </w:r>
      <w:r w:rsidRPr="00FD25CF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тематика путешествий</w:t>
      </w:r>
      <w:r w:rsidRPr="00FD25CF">
        <w:rPr>
          <w:bCs/>
          <w:sz w:val="28"/>
          <w:szCs w:val="28"/>
        </w:rPr>
        <w:t xml:space="preserve"> может быть мобильной</w:t>
      </w:r>
      <w:r>
        <w:rPr>
          <w:bCs/>
          <w:sz w:val="28"/>
          <w:szCs w:val="28"/>
        </w:rPr>
        <w:t>: и</w:t>
      </w:r>
      <w:r w:rsidRPr="00F9585C">
        <w:rPr>
          <w:sz w:val="28"/>
          <w:szCs w:val="28"/>
        </w:rPr>
        <w:t>гры-путеше</w:t>
      </w:r>
      <w:r>
        <w:rPr>
          <w:sz w:val="28"/>
          <w:szCs w:val="28"/>
        </w:rPr>
        <w:t>ствия и игры-прогулки</w:t>
      </w:r>
      <w:r w:rsidRPr="00F9585C">
        <w:rPr>
          <w:sz w:val="28"/>
          <w:szCs w:val="28"/>
        </w:rPr>
        <w:t xml:space="preserve"> в лес, на море, в деревню и т.д.</w:t>
      </w:r>
      <w:r>
        <w:rPr>
          <w:bCs/>
          <w:sz w:val="28"/>
          <w:szCs w:val="28"/>
        </w:rPr>
        <w:t>)</w:t>
      </w:r>
      <w:r w:rsidRPr="00FD25CF">
        <w:rPr>
          <w:bCs/>
          <w:sz w:val="28"/>
          <w:szCs w:val="28"/>
        </w:rPr>
        <w:t xml:space="preserve">. </w:t>
      </w:r>
    </w:p>
    <w:p w:rsidR="001457D9" w:rsidRDefault="001457D9" w:rsidP="001457D9">
      <w:pPr>
        <w:pStyle w:val="a7"/>
        <w:spacing w:before="0" w:beforeAutospacing="0" w:after="0" w:afterAutospacing="0" w:line="276" w:lineRule="auto"/>
        <w:ind w:firstLine="720"/>
        <w:jc w:val="both"/>
        <w:rPr>
          <w:bCs/>
          <w:sz w:val="28"/>
          <w:szCs w:val="28"/>
        </w:rPr>
      </w:pPr>
      <w:r w:rsidRPr="00FD25CF">
        <w:rPr>
          <w:bCs/>
          <w:sz w:val="28"/>
          <w:szCs w:val="28"/>
        </w:rPr>
        <w:t>Например: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Игра «</w:t>
      </w:r>
      <w:r>
        <w:rPr>
          <w:b/>
          <w:bCs/>
          <w:sz w:val="28"/>
          <w:szCs w:val="28"/>
        </w:rPr>
        <w:t>Путешествие по группе»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F9585C">
        <w:rPr>
          <w:sz w:val="28"/>
          <w:szCs w:val="28"/>
        </w:rPr>
        <w:lastRenderedPageBreak/>
        <w:t>Попросите ребенка внимательно посмотреть вокруг и назвать все предметы в группе, в названии которых спрятался нужный звук. Можно называть слова по очереди.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Игра «</w:t>
      </w:r>
      <w:r w:rsidRPr="00F9585C">
        <w:rPr>
          <w:b/>
          <w:bCs/>
          <w:sz w:val="28"/>
          <w:szCs w:val="28"/>
        </w:rPr>
        <w:t>Путешествие в зоопарк</w:t>
      </w:r>
      <w:r>
        <w:rPr>
          <w:b/>
          <w:bCs/>
          <w:sz w:val="28"/>
          <w:szCs w:val="28"/>
        </w:rPr>
        <w:t>»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F9585C">
        <w:rPr>
          <w:sz w:val="28"/>
          <w:szCs w:val="28"/>
        </w:rPr>
        <w:t>Ребёнок называет слова с закрепляемым звуком, например</w:t>
      </w:r>
      <w:r>
        <w:rPr>
          <w:sz w:val="28"/>
          <w:szCs w:val="28"/>
        </w:rPr>
        <w:t>,</w:t>
      </w:r>
      <w:r w:rsidRPr="00F9585C">
        <w:rPr>
          <w:sz w:val="28"/>
          <w:szCs w:val="28"/>
        </w:rPr>
        <w:t xml:space="preserve"> «Назови животных, в названии которых есть звук Р» (зебра, носорог, тигр, пантера, кенгуру, жираф</w:t>
      </w:r>
      <w:r>
        <w:rPr>
          <w:sz w:val="28"/>
          <w:szCs w:val="28"/>
        </w:rPr>
        <w:t>)</w:t>
      </w:r>
      <w:r w:rsidRPr="00F9585C">
        <w:rPr>
          <w:sz w:val="28"/>
          <w:szCs w:val="28"/>
        </w:rPr>
        <w:t xml:space="preserve">. </w:t>
      </w:r>
    </w:p>
    <w:p w:rsidR="001457D9" w:rsidRPr="00202FC9" w:rsidRDefault="001457D9" w:rsidP="001457D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2FC9">
        <w:rPr>
          <w:rFonts w:ascii="Times New Roman" w:hAnsi="Times New Roman" w:cs="Times New Roman"/>
          <w:sz w:val="28"/>
          <w:szCs w:val="28"/>
        </w:rPr>
        <w:t xml:space="preserve">Закреплять звуки </w:t>
      </w:r>
      <w:r w:rsidRPr="00202FC9">
        <w:rPr>
          <w:rFonts w:ascii="Times New Roman" w:hAnsi="Times New Roman" w:cs="Times New Roman"/>
          <w:b/>
          <w:sz w:val="28"/>
          <w:szCs w:val="28"/>
        </w:rPr>
        <w:t>в словах и предложениях</w:t>
      </w:r>
      <w:r w:rsidRPr="00202FC9">
        <w:rPr>
          <w:rFonts w:ascii="Times New Roman" w:hAnsi="Times New Roman" w:cs="Times New Roman"/>
          <w:sz w:val="28"/>
          <w:szCs w:val="28"/>
        </w:rPr>
        <w:t xml:space="preserve"> можно на лексическом материале. Таким образом, будет осуществляться неразрывная связь автоматизации поставленных звуков с усвоением словаря и навыков словообразования. </w:t>
      </w:r>
      <w:r w:rsidRPr="00202FC9">
        <w:rPr>
          <w:rFonts w:ascii="Times New Roman" w:hAnsi="Times New Roman" w:cs="Times New Roman"/>
          <w:bCs/>
          <w:sz w:val="28"/>
          <w:szCs w:val="28"/>
        </w:rPr>
        <w:t>Самыми многофункциональными и интересными я считаю следующие игры</w:t>
      </w:r>
      <w:r w:rsidRPr="00202FC9">
        <w:rPr>
          <w:rFonts w:ascii="Times New Roman" w:hAnsi="Times New Roman" w:cs="Times New Roman"/>
          <w:sz w:val="28"/>
          <w:szCs w:val="28"/>
        </w:rPr>
        <w:t>: «Один-много», «Назови части целого», «Подбери признак», «</w:t>
      </w:r>
      <w:r w:rsidRPr="00202FC9">
        <w:rPr>
          <w:rFonts w:ascii="Times New Roman" w:hAnsi="Times New Roman" w:cs="Times New Roman"/>
          <w:bCs/>
          <w:sz w:val="28"/>
          <w:szCs w:val="28"/>
        </w:rPr>
        <w:t>Чего не стало?», «Что изменилось?», «Что лишнее?», «</w:t>
      </w:r>
      <w:r w:rsidRPr="00202FC9">
        <w:rPr>
          <w:rFonts w:ascii="Times New Roman" w:hAnsi="Times New Roman" w:cs="Times New Roman"/>
          <w:sz w:val="28"/>
          <w:szCs w:val="28"/>
        </w:rPr>
        <w:t>Чем похожи и чем отличаются», «</w:t>
      </w:r>
      <w:r w:rsidRPr="00202FC9">
        <w:rPr>
          <w:rFonts w:ascii="Times New Roman" w:hAnsi="Times New Roman" w:cs="Times New Roman"/>
          <w:bCs/>
          <w:spacing w:val="-1"/>
          <w:sz w:val="28"/>
          <w:szCs w:val="28"/>
        </w:rPr>
        <w:t>Чего не бывает?», «</w:t>
      </w:r>
      <w:r w:rsidRPr="00202FC9">
        <w:rPr>
          <w:rFonts w:ascii="Times New Roman" w:hAnsi="Times New Roman" w:cs="Times New Roman"/>
          <w:bCs/>
          <w:sz w:val="28"/>
          <w:szCs w:val="28"/>
        </w:rPr>
        <w:t>Из чего сделан предмет?»</w:t>
      </w:r>
    </w:p>
    <w:p w:rsidR="001457D9" w:rsidRPr="00202FC9" w:rsidRDefault="001457D9" w:rsidP="001457D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FC9">
        <w:rPr>
          <w:rFonts w:ascii="Times New Roman" w:hAnsi="Times New Roman" w:cs="Times New Roman"/>
          <w:bCs/>
          <w:sz w:val="28"/>
          <w:szCs w:val="28"/>
        </w:rPr>
        <w:t>Особый интерес у детей вызывают игры, в которых</w:t>
      </w:r>
      <w:r w:rsidRPr="00202FC9">
        <w:rPr>
          <w:rFonts w:ascii="Times New Roman" w:hAnsi="Times New Roman" w:cs="Times New Roman"/>
          <w:sz w:val="28"/>
          <w:szCs w:val="28"/>
        </w:rPr>
        <w:t>он может проявить сообразительность и почувствовать себя взрослым:</w:t>
      </w:r>
    </w:p>
    <w:p w:rsidR="001457D9" w:rsidRPr="00202FC9" w:rsidRDefault="001457D9" w:rsidP="001457D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FC9">
        <w:rPr>
          <w:rFonts w:ascii="Times New Roman" w:hAnsi="Times New Roman" w:cs="Times New Roman"/>
          <w:b/>
          <w:color w:val="000000"/>
          <w:sz w:val="28"/>
          <w:szCs w:val="28"/>
        </w:rPr>
        <w:t>Игра «</w:t>
      </w:r>
      <w:r w:rsidRPr="00202FC9">
        <w:rPr>
          <w:rFonts w:ascii="Times New Roman" w:hAnsi="Times New Roman" w:cs="Times New Roman"/>
          <w:b/>
          <w:sz w:val="28"/>
          <w:szCs w:val="28"/>
        </w:rPr>
        <w:t>Исправь малыша»</w:t>
      </w:r>
    </w:p>
    <w:p w:rsidR="001457D9" w:rsidRPr="00202FC9" w:rsidRDefault="001457D9" w:rsidP="001457D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FC9">
        <w:rPr>
          <w:rFonts w:ascii="Times New Roman" w:hAnsi="Times New Roman" w:cs="Times New Roman"/>
          <w:sz w:val="28"/>
          <w:szCs w:val="28"/>
        </w:rPr>
        <w:t>Логопед озвучивает куклу-малыша, неправильно произнося или пропуская автоматизируемый звук в предложениях. Ребенок исправляет дефектное произношение малыша.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ind w:firstLine="720"/>
        <w:jc w:val="both"/>
        <w:rPr>
          <w:bCs/>
          <w:sz w:val="28"/>
          <w:szCs w:val="28"/>
        </w:rPr>
      </w:pPr>
      <w:r>
        <w:rPr>
          <w:b/>
          <w:color w:val="000000"/>
          <w:sz w:val="28"/>
          <w:szCs w:val="28"/>
        </w:rPr>
        <w:t>Игра «</w:t>
      </w:r>
      <w:r w:rsidRPr="00F9585C">
        <w:rPr>
          <w:b/>
          <w:bCs/>
          <w:sz w:val="28"/>
          <w:szCs w:val="28"/>
        </w:rPr>
        <w:t>Найди ошибку</w:t>
      </w:r>
      <w:r>
        <w:rPr>
          <w:bCs/>
          <w:sz w:val="28"/>
          <w:szCs w:val="28"/>
        </w:rPr>
        <w:t>»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Ребенок</w:t>
      </w:r>
      <w:r w:rsidRPr="00F9585C">
        <w:rPr>
          <w:sz w:val="28"/>
          <w:szCs w:val="28"/>
        </w:rPr>
        <w:t xml:space="preserve"> должен найти смысловую ошибку в предложении и испра</w:t>
      </w:r>
      <w:r>
        <w:rPr>
          <w:sz w:val="28"/>
          <w:szCs w:val="28"/>
        </w:rPr>
        <w:t>вить ее (</w:t>
      </w:r>
      <w:r w:rsidRPr="00F9585C">
        <w:rPr>
          <w:sz w:val="28"/>
          <w:szCs w:val="28"/>
        </w:rPr>
        <w:t>«Дом сторожит собаку», «Капуста ест козу»</w:t>
      </w:r>
      <w:r>
        <w:rPr>
          <w:sz w:val="28"/>
          <w:szCs w:val="28"/>
        </w:rPr>
        <w:t>)</w:t>
      </w:r>
      <w:r w:rsidRPr="00F9585C">
        <w:rPr>
          <w:sz w:val="28"/>
          <w:szCs w:val="28"/>
        </w:rPr>
        <w:t xml:space="preserve">. 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Игра «</w:t>
      </w:r>
      <w:r w:rsidRPr="00F9585C">
        <w:rPr>
          <w:b/>
          <w:sz w:val="28"/>
          <w:szCs w:val="28"/>
        </w:rPr>
        <w:t>Найди ошибки художника</w:t>
      </w:r>
      <w:r>
        <w:rPr>
          <w:b/>
          <w:sz w:val="28"/>
          <w:szCs w:val="28"/>
        </w:rPr>
        <w:t>»</w:t>
      </w:r>
      <w:r w:rsidRPr="00F9585C">
        <w:rPr>
          <w:sz w:val="28"/>
          <w:szCs w:val="28"/>
        </w:rPr>
        <w:t xml:space="preserve"> (с использованием картинки-нелепицы).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9585C">
        <w:rPr>
          <w:sz w:val="28"/>
          <w:szCs w:val="28"/>
        </w:rPr>
        <w:t>На этом этапе также эффективен прием сопровождения проговаривания речевого материала движениями пальцев рук.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Игра «</w:t>
      </w:r>
      <w:r>
        <w:rPr>
          <w:b/>
          <w:sz w:val="28"/>
          <w:szCs w:val="28"/>
        </w:rPr>
        <w:t>Волшебная веревочка»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9585C">
        <w:rPr>
          <w:sz w:val="28"/>
          <w:szCs w:val="28"/>
        </w:rPr>
        <w:t>Ребенок наматывает веревочку (ленточку) на пальчик, проговаривая предло</w:t>
      </w:r>
      <w:r>
        <w:rPr>
          <w:sz w:val="28"/>
          <w:szCs w:val="28"/>
        </w:rPr>
        <w:t>жения, чистоговорки.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Игра «</w:t>
      </w:r>
      <w:r>
        <w:rPr>
          <w:b/>
          <w:sz w:val="28"/>
          <w:szCs w:val="28"/>
        </w:rPr>
        <w:t>Волшебная пружинка» (с</w:t>
      </w:r>
      <w:r w:rsidRPr="00F9585C">
        <w:rPr>
          <w:b/>
          <w:sz w:val="28"/>
          <w:szCs w:val="28"/>
        </w:rPr>
        <w:t>у-джок</w:t>
      </w:r>
      <w:r>
        <w:rPr>
          <w:b/>
          <w:sz w:val="28"/>
          <w:szCs w:val="28"/>
        </w:rPr>
        <w:t>)</w:t>
      </w:r>
      <w:r w:rsidRPr="00F9585C">
        <w:rPr>
          <w:b/>
          <w:sz w:val="28"/>
          <w:szCs w:val="28"/>
        </w:rPr>
        <w:t>.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9585C">
        <w:rPr>
          <w:sz w:val="28"/>
          <w:szCs w:val="28"/>
        </w:rPr>
        <w:t>Ребено</w:t>
      </w:r>
      <w:r>
        <w:rPr>
          <w:sz w:val="28"/>
          <w:szCs w:val="28"/>
        </w:rPr>
        <w:t>к прокатывает колечко по пальц</w:t>
      </w:r>
      <w:r w:rsidRPr="00F9585C">
        <w:rPr>
          <w:sz w:val="28"/>
          <w:szCs w:val="28"/>
        </w:rPr>
        <w:t xml:space="preserve">у, отрабатывая речевой материал. 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Игра «</w:t>
      </w:r>
      <w:r>
        <w:rPr>
          <w:b/>
          <w:sz w:val="28"/>
          <w:szCs w:val="28"/>
        </w:rPr>
        <w:t>Выложи предложение»</w:t>
      </w:r>
    </w:p>
    <w:p w:rsidR="001457D9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9585C">
        <w:rPr>
          <w:sz w:val="28"/>
          <w:szCs w:val="28"/>
        </w:rPr>
        <w:t>Из спичек, счетных палочек ребенок выклады</w:t>
      </w:r>
      <w:r>
        <w:rPr>
          <w:sz w:val="28"/>
          <w:szCs w:val="28"/>
        </w:rPr>
        <w:t>вает схему предложения, и проговаривает речевой материал.</w:t>
      </w:r>
    </w:p>
    <w:p w:rsidR="001457D9" w:rsidRPr="00F9585C" w:rsidRDefault="001457D9" w:rsidP="001457D9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B73FD">
        <w:rPr>
          <w:sz w:val="28"/>
          <w:szCs w:val="28"/>
        </w:rPr>
        <w:t xml:space="preserve">На этапе автоматизации звуков </w:t>
      </w:r>
      <w:r w:rsidRPr="004B73FD">
        <w:rPr>
          <w:b/>
          <w:sz w:val="28"/>
          <w:szCs w:val="28"/>
        </w:rPr>
        <w:t>в стихах и чистоговорках</w:t>
      </w:r>
      <w:r w:rsidRPr="004B73FD">
        <w:rPr>
          <w:sz w:val="28"/>
          <w:szCs w:val="28"/>
        </w:rPr>
        <w:t xml:space="preserve"> необходимо учитывать, что интересный материал воспринимает</w:t>
      </w:r>
      <w:r>
        <w:rPr>
          <w:sz w:val="28"/>
          <w:szCs w:val="28"/>
        </w:rPr>
        <w:t>ся лучше, так как воздействует</w:t>
      </w:r>
      <w:r w:rsidRPr="004B73FD">
        <w:rPr>
          <w:sz w:val="28"/>
          <w:szCs w:val="28"/>
        </w:rPr>
        <w:t xml:space="preserve"> на эмоциональную сферу ребенка. Для этого заучиваем стихи со смешным,</w:t>
      </w:r>
      <w:r>
        <w:rPr>
          <w:sz w:val="28"/>
          <w:szCs w:val="28"/>
        </w:rPr>
        <w:t xml:space="preserve"> интересным и</w:t>
      </w:r>
      <w:r w:rsidRPr="004B73FD">
        <w:rPr>
          <w:sz w:val="28"/>
          <w:szCs w:val="28"/>
        </w:rPr>
        <w:t xml:space="preserve"> понятным ребенку сюжетом. </w:t>
      </w:r>
      <w:r>
        <w:rPr>
          <w:sz w:val="28"/>
          <w:szCs w:val="28"/>
        </w:rPr>
        <w:t xml:space="preserve">Используем: </w:t>
      </w:r>
      <w:r w:rsidRPr="004B73FD">
        <w:rPr>
          <w:sz w:val="28"/>
          <w:szCs w:val="28"/>
        </w:rPr>
        <w:t xml:space="preserve">стихи,чистоговорки, считалки, дразнилки, </w:t>
      </w:r>
      <w:r w:rsidRPr="004B73FD">
        <w:rPr>
          <w:sz w:val="28"/>
          <w:szCs w:val="28"/>
        </w:rPr>
        <w:lastRenderedPageBreak/>
        <w:t>песенки.</w:t>
      </w:r>
      <w:r w:rsidRPr="004B73FD">
        <w:rPr>
          <w:spacing w:val="-1"/>
          <w:sz w:val="28"/>
          <w:szCs w:val="28"/>
        </w:rPr>
        <w:t>Сочиняем потешки (с</w:t>
      </w:r>
      <w:r w:rsidRPr="00F9585C">
        <w:rPr>
          <w:spacing w:val="-1"/>
          <w:sz w:val="28"/>
          <w:szCs w:val="28"/>
        </w:rPr>
        <w:t xml:space="preserve"> опорой на картинки)</w:t>
      </w:r>
      <w:r>
        <w:rPr>
          <w:spacing w:val="-1"/>
          <w:sz w:val="28"/>
          <w:szCs w:val="28"/>
        </w:rPr>
        <w:t xml:space="preserve">: </w:t>
      </w:r>
      <w:r w:rsidRPr="00F9585C">
        <w:rPr>
          <w:sz w:val="28"/>
          <w:szCs w:val="28"/>
        </w:rPr>
        <w:t xml:space="preserve">Ваня шел, шел, шел </w:t>
      </w:r>
      <w:r>
        <w:rPr>
          <w:sz w:val="28"/>
          <w:szCs w:val="28"/>
        </w:rPr>
        <w:t>и</w:t>
      </w:r>
      <w:r w:rsidRPr="004B73FD">
        <w:rPr>
          <w:sz w:val="28"/>
          <w:szCs w:val="28"/>
        </w:rPr>
        <w:t>картошку</w:t>
      </w:r>
      <w:r w:rsidRPr="00F9585C">
        <w:rPr>
          <w:sz w:val="28"/>
          <w:szCs w:val="28"/>
        </w:rPr>
        <w:t xml:space="preserve"> нашел.</w:t>
      </w:r>
    </w:p>
    <w:p w:rsidR="001457D9" w:rsidRPr="00202FC9" w:rsidRDefault="001457D9" w:rsidP="001457D9">
      <w:pPr>
        <w:shd w:val="clear" w:color="auto" w:fill="FFFFFF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2FC9">
        <w:rPr>
          <w:rFonts w:ascii="Times New Roman" w:hAnsi="Times New Roman" w:cs="Times New Roman"/>
          <w:sz w:val="28"/>
          <w:szCs w:val="28"/>
        </w:rPr>
        <w:t xml:space="preserve">На этапе </w:t>
      </w:r>
      <w:r w:rsidRPr="00202FC9">
        <w:rPr>
          <w:rFonts w:ascii="Times New Roman" w:hAnsi="Times New Roman" w:cs="Times New Roman"/>
          <w:b/>
          <w:sz w:val="28"/>
          <w:szCs w:val="28"/>
        </w:rPr>
        <w:t>автоматизации звука в связной речи</w:t>
      </w:r>
      <w:r w:rsidRPr="00202FC9">
        <w:rPr>
          <w:rFonts w:ascii="Times New Roman" w:hAnsi="Times New Roman" w:cs="Times New Roman"/>
          <w:sz w:val="28"/>
          <w:szCs w:val="28"/>
        </w:rPr>
        <w:t xml:space="preserve"> также используем разнообразный, интересный для детей речевой материал. Виды работы:</w:t>
      </w:r>
      <w:r w:rsidR="00E97059">
        <w:rPr>
          <w:rFonts w:ascii="Times New Roman" w:hAnsi="Times New Roman" w:cs="Times New Roman"/>
          <w:sz w:val="28"/>
          <w:szCs w:val="28"/>
        </w:rPr>
        <w:t xml:space="preserve"> </w:t>
      </w:r>
      <w:r w:rsidRPr="00202FC9">
        <w:rPr>
          <w:rFonts w:ascii="Times New Roman" w:hAnsi="Times New Roman" w:cs="Times New Roman"/>
          <w:sz w:val="28"/>
          <w:szCs w:val="28"/>
        </w:rPr>
        <w:t>работа по картинкам-нелепицам,</w:t>
      </w:r>
      <w:r w:rsidR="00E97059">
        <w:rPr>
          <w:rFonts w:ascii="Times New Roman" w:hAnsi="Times New Roman" w:cs="Times New Roman"/>
          <w:sz w:val="28"/>
          <w:szCs w:val="28"/>
        </w:rPr>
        <w:t xml:space="preserve"> </w:t>
      </w:r>
      <w:r w:rsidRPr="00202FC9">
        <w:rPr>
          <w:rFonts w:ascii="Times New Roman" w:hAnsi="Times New Roman" w:cs="Times New Roman"/>
          <w:sz w:val="28"/>
          <w:szCs w:val="28"/>
        </w:rPr>
        <w:t>пересказ текста по ролям,</w:t>
      </w:r>
      <w:r w:rsidR="00E97059">
        <w:rPr>
          <w:rFonts w:ascii="Times New Roman" w:hAnsi="Times New Roman" w:cs="Times New Roman"/>
          <w:sz w:val="28"/>
          <w:szCs w:val="28"/>
        </w:rPr>
        <w:t xml:space="preserve"> </w:t>
      </w:r>
      <w:r w:rsidRPr="00202FC9">
        <w:rPr>
          <w:rFonts w:ascii="Times New Roman" w:hAnsi="Times New Roman" w:cs="Times New Roman"/>
          <w:sz w:val="28"/>
          <w:szCs w:val="28"/>
        </w:rPr>
        <w:t>пересказ текста по опорным картинкам, пересказ по тексту и картинкам,</w:t>
      </w:r>
      <w:r w:rsidR="00E97059">
        <w:rPr>
          <w:rFonts w:ascii="Times New Roman" w:hAnsi="Times New Roman" w:cs="Times New Roman"/>
          <w:sz w:val="28"/>
          <w:szCs w:val="28"/>
        </w:rPr>
        <w:t xml:space="preserve"> </w:t>
      </w:r>
      <w:r w:rsidRPr="00202FC9">
        <w:rPr>
          <w:rFonts w:ascii="Times New Roman" w:hAnsi="Times New Roman" w:cs="Times New Roman"/>
          <w:sz w:val="28"/>
          <w:szCs w:val="28"/>
        </w:rPr>
        <w:t>работа с деформированным текстом, составление рассказа по картине, составление рассказа по серии сюжетных картин,</w:t>
      </w:r>
      <w:r w:rsidR="00E97059">
        <w:rPr>
          <w:rFonts w:ascii="Times New Roman" w:hAnsi="Times New Roman" w:cs="Times New Roman"/>
          <w:sz w:val="28"/>
          <w:szCs w:val="28"/>
        </w:rPr>
        <w:t xml:space="preserve"> </w:t>
      </w:r>
      <w:r w:rsidRPr="00202FC9">
        <w:rPr>
          <w:rFonts w:ascii="Times New Roman" w:hAnsi="Times New Roman" w:cs="Times New Roman"/>
          <w:sz w:val="28"/>
          <w:szCs w:val="28"/>
        </w:rPr>
        <w:t>сочинение текста по предложенному началу и т.д.</w:t>
      </w:r>
    </w:p>
    <w:p w:rsidR="001457D9" w:rsidRPr="00202FC9" w:rsidRDefault="001457D9" w:rsidP="001457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02FC9">
        <w:rPr>
          <w:rFonts w:ascii="Times New Roman" w:hAnsi="Times New Roman" w:cs="Times New Roman"/>
          <w:sz w:val="28"/>
          <w:szCs w:val="28"/>
        </w:rPr>
        <w:t>Автоматизация звуков пройдет более успешно, если ребенок сам захочет заниматься. А это бывает тогда, когда занятия органично входят в жизнь ребенка, отвечают его интересам, увлечениям. Логопедические занятия, как и любые другие, дают нам возможность проявлять творчество и фантазию.</w:t>
      </w:r>
    </w:p>
    <w:p w:rsidR="001457D9" w:rsidRDefault="001457D9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E3942" w:rsidRDefault="008E394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E3942" w:rsidRDefault="008E394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E3942" w:rsidRDefault="008E394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E3942" w:rsidRDefault="008E394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E3942" w:rsidRDefault="008E394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E3942" w:rsidRDefault="008E394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E3942" w:rsidRDefault="008E394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E3942" w:rsidRDefault="008E394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E3942" w:rsidRDefault="008E394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E3942" w:rsidRDefault="008E394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E3942" w:rsidRDefault="008E394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E3942" w:rsidRDefault="008E394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E3942" w:rsidRDefault="008E394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E3942" w:rsidRDefault="008E394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E3942" w:rsidRDefault="008E394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E3942" w:rsidRDefault="008E394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E3942" w:rsidRDefault="008E394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E3942" w:rsidRDefault="008E394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E3942" w:rsidRDefault="008E394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8E3942" w:rsidRDefault="008E3942" w:rsidP="007550A6">
      <w:pPr>
        <w:pStyle w:val="a7"/>
        <w:shd w:val="clear" w:color="auto" w:fill="FFFFFF"/>
        <w:spacing w:before="0" w:beforeAutospacing="0" w:after="144" w:afterAutospacing="0"/>
        <w:rPr>
          <w:color w:val="000000"/>
          <w:sz w:val="27"/>
          <w:szCs w:val="27"/>
        </w:rPr>
      </w:pPr>
    </w:p>
    <w:p w:rsidR="007550A6" w:rsidRPr="00CB3730" w:rsidRDefault="007550A6" w:rsidP="007550A6">
      <w:pPr>
        <w:tabs>
          <w:tab w:val="left" w:pos="3586"/>
          <w:tab w:val="center" w:pos="4677"/>
          <w:tab w:val="left" w:pos="7301"/>
        </w:tabs>
        <w:rPr>
          <w:rFonts w:ascii="Times New Roman" w:hAnsi="Times New Roman" w:cs="Times New Roman"/>
          <w:sz w:val="28"/>
          <w:szCs w:val="28"/>
        </w:rPr>
      </w:pPr>
    </w:p>
    <w:sectPr w:rsidR="007550A6" w:rsidRPr="00CB3730" w:rsidSect="00817643">
      <w:footerReference w:type="default" r:id="rId7"/>
      <w:pgSz w:w="11906" w:h="16838"/>
      <w:pgMar w:top="720" w:right="720" w:bottom="720" w:left="720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1903" w:rsidRDefault="009C1903" w:rsidP="00CB3730">
      <w:pPr>
        <w:spacing w:after="0" w:line="240" w:lineRule="auto"/>
      </w:pPr>
      <w:r>
        <w:separator/>
      </w:r>
    </w:p>
  </w:endnote>
  <w:endnote w:type="continuationSeparator" w:id="0">
    <w:p w:rsidR="009C1903" w:rsidRDefault="009C1903" w:rsidP="00CB3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C706AB9-583C-484F-9068-5B2864B5FD24}"/>
    <w:embedBold r:id="rId2" w:fontKey="{1804600A-8601-411D-A8CE-479C954E9E32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3" w:fontKey="{7DEDE273-58F5-4794-8136-C293715637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571469"/>
      <w:docPartObj>
        <w:docPartGallery w:val="Page Numbers (Bottom of Page)"/>
        <w:docPartUnique/>
      </w:docPartObj>
    </w:sdtPr>
    <w:sdtContent>
      <w:p w:rsidR="001125A4" w:rsidRDefault="00237A3C">
        <w:pPr>
          <w:pStyle w:val="a5"/>
          <w:jc w:val="center"/>
        </w:pPr>
        <w:fldSimple w:instr=" PAGE   \* MERGEFORMAT ">
          <w:r w:rsidR="00541F81">
            <w:rPr>
              <w:noProof/>
            </w:rPr>
            <w:t>1</w:t>
          </w:r>
        </w:fldSimple>
      </w:p>
    </w:sdtContent>
  </w:sdt>
  <w:p w:rsidR="001125A4" w:rsidRDefault="001125A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1903" w:rsidRDefault="009C1903" w:rsidP="00CB3730">
      <w:pPr>
        <w:spacing w:after="0" w:line="240" w:lineRule="auto"/>
      </w:pPr>
      <w:r>
        <w:separator/>
      </w:r>
    </w:p>
  </w:footnote>
  <w:footnote w:type="continuationSeparator" w:id="0">
    <w:p w:rsidR="009C1903" w:rsidRDefault="009C1903" w:rsidP="00CB37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D6187"/>
    <w:multiLevelType w:val="hybridMultilevel"/>
    <w:tmpl w:val="3AF2B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A55B43"/>
    <w:multiLevelType w:val="hybridMultilevel"/>
    <w:tmpl w:val="A05C53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BFB128F"/>
    <w:multiLevelType w:val="singleLevel"/>
    <w:tmpl w:val="C2FE1CBE"/>
    <w:lvl w:ilvl="0">
      <w:start w:val="1"/>
      <w:numFmt w:val="decimal"/>
      <w:lvlText w:val="%1."/>
      <w:legacy w:legacy="1" w:legacySpace="0" w:legacyIndent="259"/>
      <w:lvlJc w:val="left"/>
      <w:rPr>
        <w:rFonts w:ascii="Times New Roman" w:eastAsia="Times New Roman" w:hAnsi="Times New Roman"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TrueTypeFont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730"/>
    <w:rsid w:val="00006C70"/>
    <w:rsid w:val="00030027"/>
    <w:rsid w:val="000302C1"/>
    <w:rsid w:val="00044977"/>
    <w:rsid w:val="000561D3"/>
    <w:rsid w:val="00087B7C"/>
    <w:rsid w:val="00087D7E"/>
    <w:rsid w:val="000C2ABD"/>
    <w:rsid w:val="000D4BD1"/>
    <w:rsid w:val="000F73DA"/>
    <w:rsid w:val="001125A4"/>
    <w:rsid w:val="001457D9"/>
    <w:rsid w:val="001517CB"/>
    <w:rsid w:val="00154BBE"/>
    <w:rsid w:val="001642EC"/>
    <w:rsid w:val="001A3B11"/>
    <w:rsid w:val="001A6AF3"/>
    <w:rsid w:val="001E23CD"/>
    <w:rsid w:val="00202FC9"/>
    <w:rsid w:val="00225E10"/>
    <w:rsid w:val="00237A3C"/>
    <w:rsid w:val="00297CBB"/>
    <w:rsid w:val="003028B2"/>
    <w:rsid w:val="003042DD"/>
    <w:rsid w:val="0031645F"/>
    <w:rsid w:val="00325006"/>
    <w:rsid w:val="00347404"/>
    <w:rsid w:val="0039143B"/>
    <w:rsid w:val="003B5F2F"/>
    <w:rsid w:val="00426BC2"/>
    <w:rsid w:val="00432556"/>
    <w:rsid w:val="00441D97"/>
    <w:rsid w:val="00441E90"/>
    <w:rsid w:val="004466AC"/>
    <w:rsid w:val="004741FF"/>
    <w:rsid w:val="004804C4"/>
    <w:rsid w:val="00494846"/>
    <w:rsid w:val="004B425C"/>
    <w:rsid w:val="004E77B9"/>
    <w:rsid w:val="00507B50"/>
    <w:rsid w:val="00524AB7"/>
    <w:rsid w:val="00541F81"/>
    <w:rsid w:val="005B437B"/>
    <w:rsid w:val="005C1D85"/>
    <w:rsid w:val="00604858"/>
    <w:rsid w:val="00612B3C"/>
    <w:rsid w:val="006165EA"/>
    <w:rsid w:val="00635107"/>
    <w:rsid w:val="00635403"/>
    <w:rsid w:val="00660740"/>
    <w:rsid w:val="00696594"/>
    <w:rsid w:val="006A4B03"/>
    <w:rsid w:val="006C44C8"/>
    <w:rsid w:val="006C4A43"/>
    <w:rsid w:val="006D1581"/>
    <w:rsid w:val="00723253"/>
    <w:rsid w:val="00730116"/>
    <w:rsid w:val="00741908"/>
    <w:rsid w:val="007550A6"/>
    <w:rsid w:val="0078141C"/>
    <w:rsid w:val="007B18CC"/>
    <w:rsid w:val="00817643"/>
    <w:rsid w:val="00817F18"/>
    <w:rsid w:val="0084132F"/>
    <w:rsid w:val="0085351E"/>
    <w:rsid w:val="00894340"/>
    <w:rsid w:val="008C1756"/>
    <w:rsid w:val="008E3942"/>
    <w:rsid w:val="008F35AF"/>
    <w:rsid w:val="00981077"/>
    <w:rsid w:val="009B16E5"/>
    <w:rsid w:val="009C08FA"/>
    <w:rsid w:val="009C1903"/>
    <w:rsid w:val="009D500A"/>
    <w:rsid w:val="009E72FE"/>
    <w:rsid w:val="00A146CA"/>
    <w:rsid w:val="00A22BFB"/>
    <w:rsid w:val="00A37D44"/>
    <w:rsid w:val="00A66A5B"/>
    <w:rsid w:val="00A70BB4"/>
    <w:rsid w:val="00A83546"/>
    <w:rsid w:val="00A84741"/>
    <w:rsid w:val="00A9642D"/>
    <w:rsid w:val="00AA4227"/>
    <w:rsid w:val="00AC05AC"/>
    <w:rsid w:val="00AD592B"/>
    <w:rsid w:val="00B47FF0"/>
    <w:rsid w:val="00B60157"/>
    <w:rsid w:val="00B756DE"/>
    <w:rsid w:val="00B96F83"/>
    <w:rsid w:val="00BE37E9"/>
    <w:rsid w:val="00C036BD"/>
    <w:rsid w:val="00C10EA9"/>
    <w:rsid w:val="00C13C0D"/>
    <w:rsid w:val="00C22DEA"/>
    <w:rsid w:val="00C25EBC"/>
    <w:rsid w:val="00C341CF"/>
    <w:rsid w:val="00C4356D"/>
    <w:rsid w:val="00C75057"/>
    <w:rsid w:val="00C831F5"/>
    <w:rsid w:val="00CB2585"/>
    <w:rsid w:val="00CB3730"/>
    <w:rsid w:val="00CB7168"/>
    <w:rsid w:val="00D05C3D"/>
    <w:rsid w:val="00D1754B"/>
    <w:rsid w:val="00D506BA"/>
    <w:rsid w:val="00D75F10"/>
    <w:rsid w:val="00D85724"/>
    <w:rsid w:val="00D960F1"/>
    <w:rsid w:val="00DF5E0B"/>
    <w:rsid w:val="00E26504"/>
    <w:rsid w:val="00E32EE6"/>
    <w:rsid w:val="00E61A7F"/>
    <w:rsid w:val="00E97059"/>
    <w:rsid w:val="00EC0724"/>
    <w:rsid w:val="00EC11B2"/>
    <w:rsid w:val="00EE43E0"/>
    <w:rsid w:val="00F1107A"/>
    <w:rsid w:val="00F142BD"/>
    <w:rsid w:val="00F36FF1"/>
    <w:rsid w:val="00F471D7"/>
    <w:rsid w:val="00F72271"/>
    <w:rsid w:val="00F9367F"/>
    <w:rsid w:val="00FE5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B3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B3730"/>
  </w:style>
  <w:style w:type="paragraph" w:styleId="a5">
    <w:name w:val="footer"/>
    <w:basedOn w:val="a"/>
    <w:link w:val="a6"/>
    <w:uiPriority w:val="99"/>
    <w:unhideWhenUsed/>
    <w:rsid w:val="00CB3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B3730"/>
  </w:style>
  <w:style w:type="paragraph" w:styleId="a7">
    <w:name w:val="Normal (Web)"/>
    <w:basedOn w:val="a"/>
    <w:uiPriority w:val="99"/>
    <w:unhideWhenUsed/>
    <w:rsid w:val="00755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7550A6"/>
    <w:rPr>
      <w:i/>
      <w:iCs/>
    </w:rPr>
  </w:style>
  <w:style w:type="paragraph" w:styleId="a9">
    <w:name w:val="List Paragraph"/>
    <w:basedOn w:val="a"/>
    <w:uiPriority w:val="34"/>
    <w:qFormat/>
    <w:rsid w:val="009B16E5"/>
    <w:pPr>
      <w:ind w:left="720"/>
      <w:contextualSpacing/>
    </w:pPr>
  </w:style>
  <w:style w:type="paragraph" w:customStyle="1" w:styleId="c1">
    <w:name w:val="c1"/>
    <w:basedOn w:val="a"/>
    <w:rsid w:val="006D1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6D1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4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19</Pages>
  <Words>3206</Words>
  <Characters>18277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Дом</dc:creator>
  <cp:lastModifiedBy>1</cp:lastModifiedBy>
  <cp:revision>21</cp:revision>
  <dcterms:created xsi:type="dcterms:W3CDTF">2017-12-05T10:28:00Z</dcterms:created>
  <dcterms:modified xsi:type="dcterms:W3CDTF">2018-05-30T12:12:00Z</dcterms:modified>
</cp:coreProperties>
</file>